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75" w:rsidRPr="00EE7741" w:rsidRDefault="00AA0B75" w:rsidP="00EE7741">
      <w:pPr>
        <w:jc w:val="center"/>
        <w:rPr>
          <w:rFonts w:ascii="黑体" w:eastAsia="黑体" w:hAnsi="黑体"/>
          <w:b/>
          <w:color w:val="000000"/>
          <w:sz w:val="32"/>
          <w:szCs w:val="32"/>
          <w:shd w:val="clear" w:color="auto" w:fill="FDFFFE"/>
        </w:rPr>
      </w:pPr>
      <w:r w:rsidRPr="00EE7741">
        <w:rPr>
          <w:rFonts w:ascii="黑体" w:eastAsia="黑体" w:hAnsi="黑体" w:hint="eastAsia"/>
          <w:b/>
          <w:bCs/>
          <w:color w:val="000000"/>
          <w:sz w:val="32"/>
          <w:szCs w:val="32"/>
          <w:shd w:val="clear" w:color="auto" w:fill="FDFFFE"/>
        </w:rPr>
        <w:t>2019-2020年度各课题组高层次人才需求计划</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51"/>
        <w:gridCol w:w="567"/>
        <w:gridCol w:w="708"/>
        <w:gridCol w:w="993"/>
        <w:gridCol w:w="1546"/>
        <w:gridCol w:w="2706"/>
        <w:gridCol w:w="1418"/>
      </w:tblGrid>
      <w:tr w:rsidR="0006275B" w:rsidRPr="002325A0" w:rsidTr="009C079F">
        <w:trPr>
          <w:trHeight w:val="686"/>
          <w:jc w:val="center"/>
        </w:trPr>
        <w:tc>
          <w:tcPr>
            <w:tcW w:w="580"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岗位  编号</w:t>
            </w:r>
          </w:p>
        </w:tc>
        <w:tc>
          <w:tcPr>
            <w:tcW w:w="851" w:type="dxa"/>
            <w:shd w:val="clear" w:color="auto" w:fill="auto"/>
            <w:vAlign w:val="center"/>
            <w:hideMark/>
          </w:tcPr>
          <w:p w:rsid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岗位</w:t>
            </w:r>
          </w:p>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名称</w:t>
            </w:r>
          </w:p>
        </w:tc>
        <w:tc>
          <w:tcPr>
            <w:tcW w:w="567" w:type="dxa"/>
            <w:shd w:val="clear" w:color="auto" w:fill="auto"/>
            <w:noWrap/>
            <w:vAlign w:val="center"/>
            <w:hideMark/>
          </w:tcPr>
          <w:p w:rsidR="00AA0B75" w:rsidRPr="002325A0" w:rsidRDefault="00AA0B75" w:rsidP="00AA0B75">
            <w:pPr>
              <w:widowControl/>
              <w:jc w:val="center"/>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人数</w:t>
            </w:r>
          </w:p>
        </w:tc>
        <w:tc>
          <w:tcPr>
            <w:tcW w:w="708"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学历</w:t>
            </w:r>
          </w:p>
        </w:tc>
        <w:tc>
          <w:tcPr>
            <w:tcW w:w="993"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专业</w:t>
            </w:r>
          </w:p>
        </w:tc>
        <w:tc>
          <w:tcPr>
            <w:tcW w:w="1546"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研究方向</w:t>
            </w:r>
          </w:p>
        </w:tc>
        <w:tc>
          <w:tcPr>
            <w:tcW w:w="2706"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应聘要求</w:t>
            </w:r>
          </w:p>
        </w:tc>
        <w:tc>
          <w:tcPr>
            <w:tcW w:w="1418" w:type="dxa"/>
            <w:vAlign w:val="center"/>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联系人</w:t>
            </w:r>
          </w:p>
        </w:tc>
      </w:tr>
      <w:tr w:rsidR="0006275B" w:rsidRPr="002325A0" w:rsidTr="009C079F">
        <w:trPr>
          <w:trHeight w:val="2040"/>
          <w:jc w:val="center"/>
        </w:trPr>
        <w:tc>
          <w:tcPr>
            <w:tcW w:w="580"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851"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研究员/课题组长</w:t>
            </w:r>
          </w:p>
        </w:tc>
        <w:tc>
          <w:tcPr>
            <w:tcW w:w="567" w:type="dxa"/>
            <w:shd w:val="clear" w:color="auto" w:fill="auto"/>
            <w:noWrap/>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若干</w:t>
            </w:r>
          </w:p>
        </w:tc>
        <w:tc>
          <w:tcPr>
            <w:tcW w:w="708"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材料、化学等相关专业</w:t>
            </w:r>
          </w:p>
        </w:tc>
        <w:tc>
          <w:tcPr>
            <w:tcW w:w="1546"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从事稀土磁性材料；稀土发光材料；稀土催化材料；稀土功能助剂；清洁生产与环境修复；稀土特种合金；纳米生物治疗等相关方向</w:t>
            </w:r>
          </w:p>
        </w:tc>
        <w:tc>
          <w:tcPr>
            <w:tcW w:w="2706"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符合研究员任职要求。从事稀土磁性材料；稀土发光材料；稀土催化材料；稀土功能助剂；清洁生产与环境修复；稀土特种合金；纳米生物治疗等相关方向</w:t>
            </w:r>
          </w:p>
        </w:tc>
        <w:tc>
          <w:tcPr>
            <w:tcW w:w="1418" w:type="dxa"/>
            <w:vAlign w:val="center"/>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许老师</w:t>
            </w:r>
          </w:p>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xushuo@fjirsm.ac.cn</w:t>
            </w:r>
          </w:p>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地点：厦门</w:t>
            </w:r>
          </w:p>
        </w:tc>
      </w:tr>
      <w:tr w:rsidR="0006275B" w:rsidRPr="002325A0" w:rsidTr="009C079F">
        <w:trPr>
          <w:trHeight w:val="1263"/>
          <w:jc w:val="center"/>
        </w:trPr>
        <w:tc>
          <w:tcPr>
            <w:tcW w:w="580"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851"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研究员/课题组长</w:t>
            </w:r>
          </w:p>
        </w:tc>
        <w:tc>
          <w:tcPr>
            <w:tcW w:w="567" w:type="dxa"/>
            <w:shd w:val="clear" w:color="auto" w:fill="auto"/>
            <w:noWrap/>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若干</w:t>
            </w:r>
          </w:p>
        </w:tc>
        <w:tc>
          <w:tcPr>
            <w:tcW w:w="708"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vMerge w:val="restart"/>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机械、机器人、汽车、工业设计、电子、自动化、信息、计算机、通信等相关专业</w:t>
            </w:r>
          </w:p>
        </w:tc>
        <w:tc>
          <w:tcPr>
            <w:tcW w:w="1546" w:type="dxa"/>
            <w:vMerge w:val="restart"/>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自动化控制技术与设备、智能装备、高端工业设计与制造、通信与卫星技术、新能源汽车、新型节能环保装备</w:t>
            </w:r>
          </w:p>
        </w:tc>
        <w:tc>
          <w:tcPr>
            <w:tcW w:w="2706"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在相关科研领域有突出成绩及自主知识产权成果，在高水平国际刊物上发表过多篇学术论文，符合研究员任职条件,45周岁以下</w:t>
            </w:r>
          </w:p>
        </w:tc>
        <w:tc>
          <w:tcPr>
            <w:tcW w:w="1418" w:type="dxa"/>
            <w:vMerge w:val="restart"/>
            <w:vAlign w:val="center"/>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吴老师：wzq@fjirsm.ac.cn</w:t>
            </w:r>
          </w:p>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地点：泉州</w:t>
            </w:r>
          </w:p>
        </w:tc>
      </w:tr>
      <w:tr w:rsidR="0006275B" w:rsidRPr="002325A0" w:rsidTr="009C079F">
        <w:trPr>
          <w:trHeight w:val="1965"/>
          <w:jc w:val="center"/>
        </w:trPr>
        <w:tc>
          <w:tcPr>
            <w:tcW w:w="580"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w:t>
            </w:r>
          </w:p>
        </w:tc>
        <w:tc>
          <w:tcPr>
            <w:tcW w:w="851"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副研究员/高级工程师/项目负责人/科研骨干</w:t>
            </w:r>
          </w:p>
        </w:tc>
        <w:tc>
          <w:tcPr>
            <w:tcW w:w="567" w:type="dxa"/>
            <w:shd w:val="clear" w:color="auto" w:fill="auto"/>
            <w:noWrap/>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若干</w:t>
            </w:r>
          </w:p>
        </w:tc>
        <w:tc>
          <w:tcPr>
            <w:tcW w:w="708"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vMerge/>
            <w:vAlign w:val="center"/>
            <w:hideMark/>
          </w:tcPr>
          <w:p w:rsidR="00AA0B75" w:rsidRPr="002325A0" w:rsidRDefault="00AA0B75" w:rsidP="00AA0B75">
            <w:pPr>
              <w:widowControl/>
              <w:jc w:val="left"/>
              <w:rPr>
                <w:rFonts w:asciiTheme="minorEastAsia" w:hAnsiTheme="minorEastAsia" w:cs="宋体"/>
                <w:kern w:val="0"/>
                <w:szCs w:val="21"/>
              </w:rPr>
            </w:pPr>
          </w:p>
        </w:tc>
        <w:tc>
          <w:tcPr>
            <w:tcW w:w="1546" w:type="dxa"/>
            <w:vMerge/>
            <w:vAlign w:val="center"/>
            <w:hideMark/>
          </w:tcPr>
          <w:p w:rsidR="00AA0B75" w:rsidRPr="002325A0" w:rsidRDefault="00AA0B75" w:rsidP="00AA0B75">
            <w:pPr>
              <w:widowControl/>
              <w:jc w:val="left"/>
              <w:rPr>
                <w:rFonts w:asciiTheme="minorEastAsia" w:hAnsiTheme="minorEastAsia" w:cs="宋体"/>
                <w:kern w:val="0"/>
                <w:szCs w:val="21"/>
              </w:rPr>
            </w:pPr>
          </w:p>
        </w:tc>
        <w:tc>
          <w:tcPr>
            <w:tcW w:w="2706"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在相关科研领域有良好的工作基础，具有独立科研能力，发表过高质量学术论文，或具有高科技企业产品研发、产业化工作经验者，符合副研究员或高级工程师任职条件，40周岁以下。</w:t>
            </w:r>
          </w:p>
        </w:tc>
        <w:tc>
          <w:tcPr>
            <w:tcW w:w="1418" w:type="dxa"/>
            <w:vMerge/>
          </w:tcPr>
          <w:p w:rsidR="00AA0B75" w:rsidRPr="002325A0" w:rsidRDefault="00AA0B75" w:rsidP="00AA0B75">
            <w:pPr>
              <w:widowControl/>
              <w:jc w:val="left"/>
              <w:rPr>
                <w:rFonts w:asciiTheme="minorEastAsia" w:hAnsiTheme="minorEastAsia" w:cs="宋体"/>
                <w:kern w:val="0"/>
                <w:szCs w:val="21"/>
              </w:rPr>
            </w:pPr>
          </w:p>
        </w:tc>
      </w:tr>
      <w:tr w:rsidR="0006275B" w:rsidRPr="002325A0" w:rsidTr="009C079F">
        <w:trPr>
          <w:trHeight w:val="1308"/>
          <w:jc w:val="center"/>
        </w:trPr>
        <w:tc>
          <w:tcPr>
            <w:tcW w:w="580" w:type="dxa"/>
            <w:shd w:val="clear" w:color="auto" w:fill="auto"/>
            <w:vAlign w:val="center"/>
            <w:hideMark/>
          </w:tcPr>
          <w:p w:rsidR="00AA0B75" w:rsidRPr="002325A0" w:rsidRDefault="00AA0B75" w:rsidP="00AA0B75">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w:t>
            </w:r>
          </w:p>
        </w:tc>
        <w:tc>
          <w:tcPr>
            <w:tcW w:w="851"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高技术及产业化研发团队人员</w:t>
            </w:r>
          </w:p>
        </w:tc>
        <w:tc>
          <w:tcPr>
            <w:tcW w:w="567" w:type="dxa"/>
            <w:shd w:val="clear" w:color="auto" w:fill="auto"/>
            <w:noWrap/>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若干</w:t>
            </w:r>
          </w:p>
        </w:tc>
        <w:tc>
          <w:tcPr>
            <w:tcW w:w="708"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硕士及以上</w:t>
            </w:r>
          </w:p>
        </w:tc>
        <w:tc>
          <w:tcPr>
            <w:tcW w:w="993" w:type="dxa"/>
            <w:vMerge/>
            <w:vAlign w:val="center"/>
            <w:hideMark/>
          </w:tcPr>
          <w:p w:rsidR="00AA0B75" w:rsidRPr="002325A0" w:rsidRDefault="00AA0B75" w:rsidP="00AA0B75">
            <w:pPr>
              <w:widowControl/>
              <w:jc w:val="left"/>
              <w:rPr>
                <w:rFonts w:asciiTheme="minorEastAsia" w:hAnsiTheme="minorEastAsia" w:cs="宋体"/>
                <w:kern w:val="0"/>
                <w:szCs w:val="21"/>
              </w:rPr>
            </w:pPr>
          </w:p>
        </w:tc>
        <w:tc>
          <w:tcPr>
            <w:tcW w:w="1546" w:type="dxa"/>
            <w:vMerge/>
            <w:vAlign w:val="center"/>
            <w:hideMark/>
          </w:tcPr>
          <w:p w:rsidR="00AA0B75" w:rsidRPr="002325A0" w:rsidRDefault="00AA0B75" w:rsidP="00AA0B75">
            <w:pPr>
              <w:widowControl/>
              <w:jc w:val="left"/>
              <w:rPr>
                <w:rFonts w:asciiTheme="minorEastAsia" w:hAnsiTheme="minorEastAsia" w:cs="宋体"/>
                <w:kern w:val="0"/>
                <w:szCs w:val="21"/>
              </w:rPr>
            </w:pPr>
          </w:p>
        </w:tc>
        <w:tc>
          <w:tcPr>
            <w:tcW w:w="2706" w:type="dxa"/>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具有丰富的项目应用转化团队经验，成果工程化团队经验，拥有自主知识产权成果转化项目、海外研究机构或高科技企业工作四年以上者优先，40周岁以下。</w:t>
            </w:r>
          </w:p>
        </w:tc>
        <w:tc>
          <w:tcPr>
            <w:tcW w:w="1418" w:type="dxa"/>
            <w:vMerge/>
          </w:tcPr>
          <w:p w:rsidR="00AA0B75" w:rsidRPr="002325A0" w:rsidRDefault="00AA0B75" w:rsidP="00AA0B75">
            <w:pPr>
              <w:widowControl/>
              <w:jc w:val="left"/>
              <w:rPr>
                <w:rFonts w:asciiTheme="minorEastAsia" w:hAnsiTheme="minorEastAsia" w:cs="宋体"/>
                <w:kern w:val="0"/>
                <w:szCs w:val="21"/>
              </w:rPr>
            </w:pP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1-2名</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无机化学/材料化学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离子电池新材料与新体系</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符合副研究员任职基本条件，博士毕业后工作或从事博士后2年以上，发表SCI一区论文1篇或二区论文4篇以上。具有海外研究经历或从事相关领域研究经验者优先考虑。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孙老师：cfsun@fjirsm.ac.cn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lastRenderedPageBreak/>
              <w:t>6</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刺激响应材料和器件</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7" w:history="1">
              <w:r w:rsidR="00AA0B75" w:rsidRPr="002325A0">
                <w:rPr>
                  <w:rFonts w:asciiTheme="minorEastAsia" w:hAnsiTheme="minorEastAsia" w:cs="宋体" w:hint="eastAsia"/>
                  <w:color w:val="000000"/>
                  <w:kern w:val="0"/>
                  <w:szCs w:val="21"/>
                </w:rPr>
                <w:t>黄老师：whuang@fjirsm.ac.cn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7</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理论化学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新能源材料体系理论计算中的机器学习技术</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8" w:history="1">
              <w:r w:rsidR="00AA0B75" w:rsidRPr="002325A0">
                <w:rPr>
                  <w:rFonts w:asciiTheme="minorEastAsia" w:hAnsiTheme="minorEastAsia" w:cs="宋体" w:hint="eastAsia"/>
                  <w:color w:val="000000"/>
                  <w:kern w:val="0"/>
                  <w:szCs w:val="21"/>
                </w:rPr>
                <w:t>庄老师：wzhuang@fjirsm.ac.cn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8</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9" w:history="1">
              <w:r w:rsidR="00AA0B75" w:rsidRPr="002325A0">
                <w:rPr>
                  <w:rFonts w:asciiTheme="minorEastAsia" w:hAnsiTheme="minorEastAsia" w:cs="宋体" w:hint="eastAsia"/>
                  <w:color w:val="000000"/>
                  <w:kern w:val="0"/>
                  <w:szCs w:val="21"/>
                </w:rPr>
                <w:t>房老师：xqfang@fjirsm.ac.cn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9</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物理化学/凝聚态物理</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能源催化/DFT计算/多尺度计算/机器学习/非线性光学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柴老师： g.chai@fjirsm.ac.cn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稀土功能材料、稀土化学、生物材料、生物检测与成像、纳米光学和光电子学及相关领域</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发光材料、稀土光功能材料、纳米荧光探针及其生物应用、稀土纳米化学与物理、纳米光学和光电子学、显微光学、超快激光光谱等方向之一</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海西院团队“百人计划”研究员任职条件，博士毕业后工作或从事博士后3年以上，近期发表高影响力SCI一区论文2篇以上。海外博士后研究经历以及从事发光材料、生物检测与成像、稀土化学与物理、超快光谱、纳米光谱学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0" w:history="1">
              <w:r w:rsidR="00AA0B75" w:rsidRPr="002325A0">
                <w:rPr>
                  <w:rFonts w:asciiTheme="minorEastAsia" w:hAnsiTheme="minorEastAsia" w:cs="宋体" w:hint="eastAsia"/>
                  <w:color w:val="000000"/>
                  <w:kern w:val="0"/>
                  <w:szCs w:val="21"/>
                </w:rPr>
                <w:t>陈老师：xchen@fjirsm.ac.cn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lastRenderedPageBreak/>
              <w:t>11</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稀土功能材料、稀土化学、生物材料、生物检测与成像、纳米光学和光电子学及相关领域</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发光材料、稀土光功能材料、纳米荧光探针及其生物应用、稀土纳米化学与物理、纳米光学和光电子学、显微光学、超快激光光谱等方向之一</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近期发表SCI一区论文2篇以上或二区论文6篇以上。海外博士后研究经历及从事发光材料、生物检测与成像、稀土化学与物理、超快光谱、纳米光谱学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1" w:history="1">
              <w:r w:rsidR="00AA0B75" w:rsidRPr="002325A0">
                <w:rPr>
                  <w:rFonts w:asciiTheme="minorEastAsia" w:hAnsiTheme="minorEastAsia" w:cs="宋体" w:hint="eastAsia"/>
                  <w:color w:val="000000"/>
                  <w:kern w:val="0"/>
                  <w:szCs w:val="21"/>
                </w:rPr>
                <w:t>陈老师：xchen@fjirsm.ac.cn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12</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光学仪器、精密仪器、发光学、光谱分析、物理电子学等专业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光化学与光物理仪器研制和功能开发，高分辨光谱仪研制与开发</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符合高级工程师任职基本条件，熟练操作各类光谱仪；在相关研究领域发表SCI二区论文2篇以上。同等条件下，有重大仪器研制或功能开发经验者优先。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2" w:history="1">
              <w:r w:rsidR="00AA0B75" w:rsidRPr="002325A0">
                <w:rPr>
                  <w:rFonts w:asciiTheme="minorEastAsia" w:hAnsiTheme="minorEastAsia" w:cs="宋体" w:hint="eastAsia"/>
                  <w:color w:val="000000"/>
                  <w:kern w:val="0"/>
                  <w:szCs w:val="21"/>
                </w:rPr>
                <w:t>陈老师：xchen@fjirsm.ac.cn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2"/>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r w:rsidR="002325A0">
              <w:rPr>
                <w:rFonts w:asciiTheme="minorEastAsia" w:hAnsiTheme="minorEastAsia" w:cs="宋体" w:hint="eastAsia"/>
                <w:kern w:val="0"/>
                <w:szCs w:val="21"/>
              </w:rPr>
              <w:t>3</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电化学、材料科学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1）先进核能材料的研发2）在役核电站材料的腐蚀研究和失效分析。</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事相关领域如高温电化学腐蚀、金属材料腐蚀、现役核电材料疲劳与寿命评估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池老师：lchi@fjirsm.ac.cn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r w:rsidR="002325A0">
              <w:rPr>
                <w:rFonts w:asciiTheme="minorEastAsia" w:hAnsiTheme="minorEastAsia" w:cs="宋体" w:hint="eastAsia"/>
                <w:kern w:val="0"/>
                <w:szCs w:val="21"/>
              </w:rPr>
              <w:t>4</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热力学、溶液化学、催化、物理化学等相关专业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1）缝隙化学，2）核电站系统中化学物质传输与模拟 </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事相关领域如高温溶液化学、电厂化学研究经验，及具有良好的计算机基础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池老师：lchi@fjirsm.ac.cn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r w:rsidR="002325A0">
              <w:rPr>
                <w:rFonts w:asciiTheme="minorEastAsia" w:hAnsiTheme="minorEastAsia"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无机化学或材料物理</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过渡金属氧化物制备和磁学研究</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符合副研究员任职基本条件，博士毕业后工作或从事博士后2年以上，发表SCI一区论文1篇或二区论文6篇以上。具有海外博士后研</w:t>
            </w:r>
            <w:r w:rsidRPr="002325A0">
              <w:rPr>
                <w:rFonts w:asciiTheme="minorEastAsia" w:hAnsiTheme="minorEastAsia" w:cs="宋体" w:hint="eastAsia"/>
                <w:kern w:val="0"/>
                <w:szCs w:val="21"/>
              </w:rPr>
              <w:lastRenderedPageBreak/>
              <w:t>究经历或从事相关领域研究经验者优先考虑。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3" w:history="1">
              <w:r w:rsidR="00AA0B75" w:rsidRPr="002325A0">
                <w:rPr>
                  <w:rFonts w:asciiTheme="minorEastAsia" w:hAnsiTheme="minorEastAsia" w:cs="宋体" w:hint="eastAsia"/>
                  <w:color w:val="000000"/>
                  <w:kern w:val="0"/>
                  <w:szCs w:val="21"/>
                </w:rPr>
                <w:t>何老师：hezz@fjirsm.ac.cn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2"/>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r w:rsidR="002325A0">
              <w:rPr>
                <w:rFonts w:asciiTheme="minorEastAsia" w:hAnsiTheme="minorEastAsia" w:cs="宋体" w:hint="eastAsia"/>
                <w:kern w:val="0"/>
                <w:szCs w:val="21"/>
              </w:rPr>
              <w:t>6</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物理化学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面向光催化的有机纳米材料合成及机理研究</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符合副研究员任职基本条件，博士毕业后工作或从事博士后2年以上，发表SCI一区论文1篇或二区论文6篇以上。具有海外博士后研究经历或从相关领域研究经验者优先考虑。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康老师：longtiank@fjirsm.ac.cn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r w:rsidR="002325A0">
              <w:rPr>
                <w:rFonts w:asciiTheme="minorEastAsia" w:hAnsiTheme="minorEastAsia" w:cs="宋体" w:hint="eastAsia"/>
                <w:kern w:val="0"/>
                <w:szCs w:val="21"/>
              </w:rPr>
              <w:t>7</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材料工程/材料物理化学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前沿纳米材料制备及CO2光电催性能研究</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符合副研究员任职基本条件，博士毕业后工作或从事博士后2年以上，发表SCI一区论文1篇或二区论文6篇以上。具有海外博士后研究经历或从相关领域研究经验者优先考虑。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康老师：longtiank@fjirsm.ac.cn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r w:rsidR="002325A0">
              <w:rPr>
                <w:rFonts w:asciiTheme="minorEastAsia" w:hAnsiTheme="minorEastAsia" w:cs="宋体" w:hint="eastAsia"/>
                <w:kern w:val="0"/>
                <w:szCs w:val="21"/>
              </w:rPr>
              <w:t>8</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符合研究员或海西院百人计划任职基本条件，博士毕业后工作或从事博士后3年以上，发表SCI一区论文3篇以上。从事金属有机化学或者全合成相关领域研究经验者优先考虑。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李老师：gangli@fjirsm.ac.cn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r w:rsidR="002325A0">
              <w:rPr>
                <w:rFonts w:asciiTheme="minorEastAsia" w:hAnsiTheme="minorEastAsia" w:cs="宋体" w:hint="eastAsia"/>
                <w:kern w:val="0"/>
                <w:szCs w:val="21"/>
              </w:rPr>
              <w:t>9</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符合副研究员任职基本条件，博士毕业后工作或从事博士后2年以上，发表SCI一区论文1篇或二区论文4篇以上。从事金属有机化学或者全合成相关领域研究经验者优先考虑。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李老师： gangli@fjirsm.ac.cn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nil"/>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single" w:sz="4" w:space="0" w:color="auto"/>
              <w:bottom w:val="nil"/>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无机化学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配位结构化学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英语科技论文写作较好，发表SCI一区论文1篇或二区论文4篇以上。具有海外博士后研究经历或从事团簇/框架配位化学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4" w:history="1">
              <w:r w:rsidR="00AA0B75" w:rsidRPr="002325A0">
                <w:rPr>
                  <w:rFonts w:asciiTheme="minorEastAsia" w:hAnsiTheme="minorEastAsia" w:cs="宋体" w:hint="eastAsia"/>
                  <w:color w:val="000000"/>
                  <w:kern w:val="0"/>
                  <w:szCs w:val="21"/>
                </w:rPr>
                <w:t>林老师： linqipu@fjirsm.ac.cn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lastRenderedPageBreak/>
              <w:t>21</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硕士及以上</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化工、电解工艺工程师、电池</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电解、电镀、锂离子电池</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符合高级工程师任职基本条件，有电解、电池工作经验的优先考虑，熟练操作各类光谱仪；在相关研究领域发表SCI二区论文1篇以上。同等条件下，有重大仪器研制或功能开发经验者优先。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温老师：wen@fjirsm.ac.cn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22</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高分子材料</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高性能纤维增强复合材料、3D打印材料、纳米增强高分子复合材料</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符合研究员任职基本条件，博士毕业后工作或从事博士后4年以上，发表SCI一区论文1篇或二区符合副研究员任职基本条件，论文6篇以上。具有海外博士后研究经历或相关领域研究经验者优先考虑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吴老师：lxwu@fjirsm.ac.cn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r w:rsidR="002325A0">
              <w:rPr>
                <w:rFonts w:asciiTheme="minorEastAsia" w:hAnsiTheme="minorEastAsia" w:cs="宋体" w:hint="eastAsia"/>
                <w:kern w:val="0"/>
                <w:szCs w:val="21"/>
              </w:rPr>
              <w:t>3</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高分子材料</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高性能纤维增强复合材料、3D打印材料、纳米增强高分子复合材料</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吴老师：lxwu@fjirsm.ac.cn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r w:rsidR="002325A0">
              <w:rPr>
                <w:rFonts w:asciiTheme="minorEastAsia" w:hAnsiTheme="minorEastAsia" w:cs="宋体" w:hint="eastAsia"/>
                <w:kern w:val="0"/>
                <w:szCs w:val="21"/>
              </w:rPr>
              <w:t>4</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高分子材料</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纤维面料加工和改性、橡胶弹性体、机电设备、塑料改性、功能树脂合成。</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符合高级工程师任职基本条件，博士毕业后工作或从事博士后2年以上，熟练操作各类光谱仪；在相关研究领域发表SCI二区论文1篇以上。同等条件下，有重大仪器研制或功能开发经验者优先。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吴老师：lxwu@fjirsm.ac.cn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r w:rsidR="002325A0">
              <w:rPr>
                <w:rFonts w:asciiTheme="minorEastAsia" w:hAnsiTheme="minorEastAsia"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无机化学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多孔材料，催化或膜分离</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 具有良好的沟通、协调能力和团队协作精神，工作认真，责任心强  2. 在相关领域发表过高质量SCI论文，具有良好的英文读写能力，能独立撰写研究论文。符合副研究员任职基本条件，博士毕业后工作或从事博士后2年以上，发表SCI一区论文1篇或二区论文4篇以上。具有多孔材料或膜分离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5" w:history="1">
              <w:r w:rsidR="00AA0B75" w:rsidRPr="002325A0">
                <w:rPr>
                  <w:rFonts w:asciiTheme="minorEastAsia" w:hAnsiTheme="minorEastAsia" w:cs="宋体" w:hint="eastAsia"/>
                  <w:color w:val="000000"/>
                  <w:kern w:val="0"/>
                  <w:szCs w:val="21"/>
                </w:rPr>
                <w:t>吴老师：       wumy@fjirsm.ac.cn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2</w:t>
            </w:r>
            <w:r w:rsidR="002325A0">
              <w:rPr>
                <w:rFonts w:asciiTheme="minorEastAsia" w:hAnsiTheme="minorEastAsia" w:cs="宋体" w:hint="eastAsia"/>
                <w:kern w:val="0"/>
                <w:szCs w:val="21"/>
              </w:rPr>
              <w:t>6</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多相催化、晶体生长</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谢老师：kxie@fjirsm.ac.cn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r w:rsidR="002325A0">
              <w:rPr>
                <w:rFonts w:asciiTheme="minorEastAsia" w:hAnsiTheme="minorEastAsia" w:cs="宋体" w:hint="eastAsia"/>
                <w:kern w:val="0"/>
                <w:szCs w:val="21"/>
              </w:rPr>
              <w:t>7</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无机化学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纳米材料或配位化合物</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符合副研究员任职基本条件，博士毕业后工作或从事博士后2年以上，发表SCI一区论文2篇或二区论文6篇以上。具有海外博士后研究经历或从相关领域研究经验者优先考虑。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6" w:history="1">
              <w:r w:rsidR="00AA0B75" w:rsidRPr="002325A0">
                <w:rPr>
                  <w:rFonts w:asciiTheme="minorEastAsia" w:hAnsiTheme="minorEastAsia" w:cs="宋体" w:hint="eastAsia"/>
                  <w:color w:val="000000"/>
                  <w:kern w:val="0"/>
                  <w:szCs w:val="21"/>
                </w:rPr>
                <w:t>徐老师：gxu@fjirsm.ac.cn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r w:rsidR="002325A0">
              <w:rPr>
                <w:rFonts w:asciiTheme="minorEastAsia" w:hAnsiTheme="minorEastAsia" w:cs="宋体" w:hint="eastAsia"/>
                <w:kern w:val="0"/>
                <w:szCs w:val="21"/>
              </w:rPr>
              <w:t>8</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材料化学或无机材料或半导体物理</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气敏传感器</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符合副研究员任职基本条件，博士毕业后工作或从事博士后2年以上，发表SCI一区论文2篇或二区论文6篇以上。具有海外博士后研究经历或从相关领域研究经验者优先考虑。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7" w:history="1">
              <w:r w:rsidR="00AA0B75" w:rsidRPr="002325A0">
                <w:rPr>
                  <w:rFonts w:asciiTheme="minorEastAsia" w:hAnsiTheme="minorEastAsia" w:cs="宋体" w:hint="eastAsia"/>
                  <w:color w:val="000000"/>
                  <w:kern w:val="0"/>
                  <w:szCs w:val="21"/>
                </w:rPr>
                <w:t>徐老师：gxu@fjirsm.ac.cn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r w:rsidR="002325A0">
              <w:rPr>
                <w:rFonts w:asciiTheme="minorEastAsia" w:hAnsiTheme="minorEastAsia" w:cs="宋体" w:hint="eastAsia"/>
                <w:kern w:val="0"/>
                <w:szCs w:val="21"/>
              </w:rPr>
              <w:t>9</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1至2人</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有机化学、超分子化学或化学生物学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符合副研究员任职基本条件，博士毕业后有工作或博士后经历，发表SCI一区论文1篇或二区论文4篇以上。具有海外博士后研究经历或相关领域研究经验者优先考虑。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尤老师：lyou@fjirsm.ac.cn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30</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符合海西院团队“百人计划”研究员任职条件，发表JACS、Angew类Ⅰ 区论文3篇以上。拥有有机催化或光电催化相关背景，年龄36岁以下，海外经历者优先考虑。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孙老师：qfsun@fjirsm.ac.cn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2"/>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31</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无机化学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配位化学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符合海西院团队“百人计划”研究员任职条件，发表JACS、Angew类Ⅰ 区论文3篇以上。拥有功能配合物、无机-有机杂化材料、团簇化学研究背景，年龄36岁以下，海外研究经历者优先考虑。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孙老师：qfsun@fjirsm.ac.cn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lastRenderedPageBreak/>
              <w:t>32</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物理化学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光催化、电催化</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符合研究员任职基本条件，博士毕业后工作或从事博士后4年以上，发表SCI一区论文1篇或二区符合副研究员任职基本条件，论文6篇以上。具有海外博士后研究经历或从相关领域研究经验者优先考虑。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王老师： ruihu@fjirsm.ac.cn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w:t>
            </w:r>
            <w:r w:rsidR="002325A0">
              <w:rPr>
                <w:rFonts w:asciiTheme="minorEastAsia" w:hAnsiTheme="minorEastAsia" w:cs="宋体" w:hint="eastAsia"/>
                <w:kern w:val="0"/>
                <w:szCs w:val="21"/>
              </w:rPr>
              <w:t>3</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物理化学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光催化、电催化</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王老师：ruihu@fjirsm.ac.cn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w:t>
            </w:r>
            <w:r w:rsidR="002325A0">
              <w:rPr>
                <w:rFonts w:asciiTheme="minorEastAsia" w:hAnsiTheme="minorEastAsia" w:cs="宋体" w:hint="eastAsia"/>
                <w:kern w:val="0"/>
                <w:szCs w:val="21"/>
              </w:rPr>
              <w:t>4</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能源与化学</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能源催化</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光电催化</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符合副研究员任职基本条件，年龄35岁以下，发表SCI一区论文1篇或二区论文4篇以上。具有海外博士后研究经历或从能源催化相关领域研究经验者优先考虑。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8" w:history="1">
              <w:r w:rsidR="00AA0B75" w:rsidRPr="002325A0">
                <w:rPr>
                  <w:rFonts w:asciiTheme="minorEastAsia" w:hAnsiTheme="minorEastAsia" w:cs="宋体" w:hint="eastAsia"/>
                  <w:color w:val="000000"/>
                  <w:kern w:val="0"/>
                  <w:szCs w:val="21"/>
                </w:rPr>
                <w:t>王老师：wangyb@fjirsm.ac.cn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w:t>
            </w:r>
            <w:r w:rsidR="002325A0">
              <w:rPr>
                <w:rFonts w:asciiTheme="minorEastAsia" w:hAnsiTheme="minorEastAsia"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理论计算</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能源催化计算</w:t>
            </w:r>
          </w:p>
        </w:tc>
        <w:tc>
          <w:tcPr>
            <w:tcW w:w="1546" w:type="dxa"/>
            <w:tcBorders>
              <w:top w:val="single" w:sz="4" w:space="0" w:color="auto"/>
              <w:left w:val="nil"/>
              <w:bottom w:val="nil"/>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催化计算</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符合副研究员任职基本条件，年龄35岁以下，在高质量杂志上发表过论文，从事催化计算优先考虑。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19" w:history="1">
              <w:r w:rsidR="00AA0B75" w:rsidRPr="002325A0">
                <w:rPr>
                  <w:rFonts w:asciiTheme="minorEastAsia" w:hAnsiTheme="minorEastAsia" w:cs="宋体" w:hint="eastAsia"/>
                  <w:color w:val="000000"/>
                  <w:kern w:val="0"/>
                  <w:szCs w:val="21"/>
                </w:rPr>
                <w:t>王老师：wangyb@fjirsm.ac.cn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w:t>
            </w:r>
            <w:r w:rsidR="002325A0">
              <w:rPr>
                <w:rFonts w:asciiTheme="minorEastAsia" w:hAnsiTheme="minorEastAsia" w:cs="宋体" w:hint="eastAsia"/>
                <w:kern w:val="0"/>
                <w:szCs w:val="21"/>
              </w:rPr>
              <w:t>6</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材料物理化学或物理化学</w:t>
            </w:r>
          </w:p>
        </w:tc>
        <w:tc>
          <w:tcPr>
            <w:tcW w:w="1546" w:type="dxa"/>
            <w:tcBorders>
              <w:top w:val="single" w:sz="4" w:space="0" w:color="auto"/>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储能材料与器件</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1.符合副研究员任职基本条件；</w:t>
            </w:r>
            <w:r w:rsidRPr="002325A0">
              <w:rPr>
                <w:rFonts w:asciiTheme="minorEastAsia" w:hAnsiTheme="minorEastAsia" w:cs="宋体" w:hint="eastAsia"/>
                <w:kern w:val="0"/>
                <w:szCs w:val="21"/>
              </w:rPr>
              <w:br/>
              <w:t>2.储能材料与器件相关科研经历；</w:t>
            </w:r>
            <w:r w:rsidRPr="002325A0">
              <w:rPr>
                <w:rFonts w:asciiTheme="minorEastAsia" w:hAnsiTheme="minorEastAsia" w:cs="宋体" w:hint="eastAsia"/>
                <w:kern w:val="0"/>
                <w:szCs w:val="21"/>
              </w:rPr>
              <w:br/>
              <w:t>3.发表以上相关专业SCI一区论文5篇以上。</w:t>
            </w:r>
            <w:r w:rsidRPr="002325A0">
              <w:rPr>
                <w:rFonts w:asciiTheme="minorEastAsia" w:hAnsiTheme="minorEastAsia" w:cs="宋体" w:hint="eastAsia"/>
                <w:kern w:val="0"/>
                <w:szCs w:val="21"/>
              </w:rPr>
              <w:br/>
              <w:t>4.有海外留学经历优先。具有较强的英文应用能力，熟练英文科研报告撰写，能完成英文口头和书面交流。</w:t>
            </w:r>
            <w:r w:rsidRPr="002325A0">
              <w:rPr>
                <w:rFonts w:asciiTheme="minorEastAsia" w:hAnsiTheme="minorEastAsia" w:cs="宋体" w:hint="eastAsia"/>
                <w:kern w:val="0"/>
                <w:szCs w:val="21"/>
              </w:rPr>
              <w:br/>
              <w:t xml:space="preserve">5.良好的沟通协调能力，较强责任心和团队精神。 </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张老师：</w:t>
            </w:r>
            <w:r w:rsidRPr="002325A0">
              <w:rPr>
                <w:rFonts w:asciiTheme="minorEastAsia" w:hAnsiTheme="minorEastAsia" w:cs="宋体" w:hint="eastAsia"/>
                <w:color w:val="000000"/>
                <w:kern w:val="0"/>
                <w:szCs w:val="21"/>
              </w:rPr>
              <w:br/>
              <w:t>ynzhang@fjirsm.ac.cn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w:t>
            </w:r>
            <w:r w:rsidR="002325A0">
              <w:rPr>
                <w:rFonts w:asciiTheme="minorEastAsia" w:hAnsiTheme="minorEastAsia" w:cs="宋体" w:hint="eastAsia"/>
                <w:kern w:val="0"/>
                <w:szCs w:val="21"/>
              </w:rPr>
              <w:t>7</w:t>
            </w:r>
          </w:p>
        </w:tc>
        <w:tc>
          <w:tcPr>
            <w:tcW w:w="851" w:type="dxa"/>
            <w:tcBorders>
              <w:top w:val="nil"/>
              <w:left w:val="nil"/>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  </w:t>
            </w:r>
          </w:p>
        </w:tc>
        <w:tc>
          <w:tcPr>
            <w:tcW w:w="567" w:type="dxa"/>
            <w:tcBorders>
              <w:top w:val="nil"/>
              <w:left w:val="nil"/>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计算机</w:t>
            </w:r>
          </w:p>
        </w:tc>
        <w:tc>
          <w:tcPr>
            <w:tcW w:w="1546" w:type="dxa"/>
            <w:tcBorders>
              <w:top w:val="nil"/>
              <w:left w:val="nil"/>
              <w:bottom w:val="single" w:sz="4" w:space="0" w:color="auto"/>
              <w:right w:val="nil"/>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人工智能</w:t>
            </w:r>
          </w:p>
        </w:tc>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有多年人工智能研究经验，熟悉深度学习技术，符合副研究员任职基本条件，人品端正，工作热情积极，有团队意识，具有良好的沟通和协调能力 </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周老师：zhousz@fjirsm.ac.cn</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3</w:t>
            </w:r>
            <w:r w:rsidR="002325A0">
              <w:rPr>
                <w:rFonts w:asciiTheme="minorEastAsia" w:hAnsiTheme="minorEastAsia" w:cs="宋体" w:hint="eastAsia"/>
                <w:kern w:val="0"/>
                <w:szCs w:val="21"/>
              </w:rPr>
              <w:t>8</w:t>
            </w:r>
          </w:p>
        </w:tc>
        <w:tc>
          <w:tcPr>
            <w:tcW w:w="851" w:type="dxa"/>
            <w:tcBorders>
              <w:top w:val="nil"/>
              <w:left w:val="nil"/>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物理化学</w:t>
            </w:r>
          </w:p>
        </w:tc>
        <w:tc>
          <w:tcPr>
            <w:tcW w:w="1546" w:type="dxa"/>
            <w:tcBorders>
              <w:top w:val="nil"/>
              <w:left w:val="nil"/>
              <w:bottom w:val="single" w:sz="4" w:space="0" w:color="auto"/>
              <w:right w:val="nil"/>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理论与计算化学（催化反应机理）</w:t>
            </w:r>
          </w:p>
        </w:tc>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符合副研究员任职基本条件，年龄35岁以下，博士毕业后从事博士后</w:t>
            </w:r>
            <w:r w:rsidRPr="002325A0">
              <w:rPr>
                <w:rFonts w:asciiTheme="minorEastAsia" w:hAnsiTheme="minorEastAsia" w:cs="Times New Roman"/>
                <w:kern w:val="0"/>
                <w:szCs w:val="21"/>
              </w:rPr>
              <w:t>2</w:t>
            </w:r>
            <w:r w:rsidRPr="002325A0">
              <w:rPr>
                <w:rFonts w:asciiTheme="minorEastAsia" w:hAnsiTheme="minorEastAsia" w:cs="宋体" w:hint="eastAsia"/>
                <w:kern w:val="0"/>
                <w:szCs w:val="21"/>
              </w:rPr>
              <w:t>年以上，发表</w:t>
            </w:r>
            <w:r w:rsidRPr="002325A0">
              <w:rPr>
                <w:rFonts w:asciiTheme="minorEastAsia" w:hAnsiTheme="minorEastAsia" w:cs="Times New Roman"/>
                <w:kern w:val="0"/>
                <w:szCs w:val="21"/>
              </w:rPr>
              <w:t>SCI</w:t>
            </w:r>
            <w:r w:rsidRPr="002325A0">
              <w:rPr>
                <w:rFonts w:asciiTheme="minorEastAsia" w:hAnsiTheme="minorEastAsia" w:cs="宋体" w:hint="eastAsia"/>
                <w:kern w:val="0"/>
                <w:szCs w:val="21"/>
              </w:rPr>
              <w:t>一区论文</w:t>
            </w:r>
            <w:r w:rsidRPr="002325A0">
              <w:rPr>
                <w:rFonts w:asciiTheme="minorEastAsia" w:hAnsiTheme="minorEastAsia" w:cs="Times New Roman"/>
                <w:kern w:val="0"/>
                <w:szCs w:val="21"/>
              </w:rPr>
              <w:t>1</w:t>
            </w:r>
            <w:r w:rsidRPr="002325A0">
              <w:rPr>
                <w:rFonts w:asciiTheme="minorEastAsia" w:hAnsiTheme="minorEastAsia" w:cs="宋体" w:hint="eastAsia"/>
                <w:kern w:val="0"/>
                <w:szCs w:val="21"/>
              </w:rPr>
              <w:t>篇或二区论文</w:t>
            </w:r>
            <w:r w:rsidRPr="002325A0">
              <w:rPr>
                <w:rFonts w:asciiTheme="minorEastAsia" w:hAnsiTheme="minorEastAsia" w:cs="Times New Roman"/>
                <w:kern w:val="0"/>
                <w:szCs w:val="21"/>
              </w:rPr>
              <w:t>4</w:t>
            </w:r>
            <w:r w:rsidRPr="002325A0">
              <w:rPr>
                <w:rFonts w:asciiTheme="minorEastAsia" w:hAnsiTheme="minorEastAsia" w:cs="宋体" w:hint="eastAsia"/>
                <w:kern w:val="0"/>
                <w:szCs w:val="21"/>
              </w:rPr>
              <w:t>篇以上。具有海外博士后研究经历，从事催化反应机理理论计算、理论计算化学程序编程开发相关领域研究经验者优先考虑。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0" w:history="1">
              <w:r w:rsidR="00AA0B75" w:rsidRPr="002325A0">
                <w:rPr>
                  <w:rFonts w:asciiTheme="minorEastAsia" w:hAnsiTheme="minorEastAsia" w:cs="宋体" w:hint="eastAsia"/>
                  <w:color w:val="000000"/>
                  <w:kern w:val="0"/>
                  <w:szCs w:val="21"/>
                </w:rPr>
                <w:t>李老师：chunsen.li@fjirsm.ac.cn</w:t>
              </w:r>
            </w:hyperlink>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w:t>
            </w:r>
            <w:r w:rsidR="002325A0">
              <w:rPr>
                <w:rFonts w:asciiTheme="minorEastAsia" w:hAnsiTheme="minorEastAsia" w:cs="宋体" w:hint="eastAsia"/>
                <w:kern w:val="0"/>
                <w:szCs w:val="21"/>
              </w:rPr>
              <w:t>9</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无机化学/物理化学/材料化学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纳米多孔材料及有机催化/光电催化/电池应用</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符合研究员任职基本条件，博士毕业后工作或从事博士后4年以上，发表SCI一区论文2篇或二区符合副研究员任职基本条件，论文6篇以上。具有海外博士后研究经历或从相关领域研究经验者优先考虑。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朱老师： qlzhu@fjirsm.ac.cn地点：厦门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40</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无机化学/物理化学/材料化学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纳米多孔材料及有机催化/光电催化/电池应用</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朱老师： qlzhu@fjirsm.ac.cn地点：厦门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41</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计算化学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晶体材料、催化材料理论计算</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朱老师：qlzhu@fjirsm.ac.cn地点：厦门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6"/>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42</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材料工学，金属材料工学，放射化学/核化学等</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绝热材料/热障/保温材料、纳米陶瓷材料的开发、乏燃料后处理；金属二次资源回收（稀土，锂电，钴镍，贵金属等）等相关方向，有项目管理经验者优先</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符合副研究员任职基本条件，发表SCI一区论文1篇或二区论文4篇以上，具有海外博士后研究经历或从相关领域研究经验者优先考虑（有从事军工项目优先）。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杨老师：fanyang2013@fjirsm.ac.cn地点：厦门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4</w:t>
            </w:r>
            <w:r w:rsidR="002325A0">
              <w:rPr>
                <w:rFonts w:asciiTheme="minorEastAsia" w:hAnsiTheme="minorEastAsia" w:cs="宋体" w:hint="eastAsia"/>
                <w:kern w:val="0"/>
                <w:szCs w:val="21"/>
              </w:rPr>
              <w:t>3</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分子生物学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生物材料、纳米医学、肿瘤分子影像与治疗、肿瘤诊疗一体化纳米探针、手术导航系统与探针等相关研究经历均可</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符合研究员任职基本条件，博士毕业后工作或从事博士后4年以上</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1" w:history="1">
              <w:r w:rsidR="00AA0B75" w:rsidRPr="002325A0">
                <w:rPr>
                  <w:rFonts w:asciiTheme="minorEastAsia" w:hAnsiTheme="minorEastAsia" w:cs="宋体" w:hint="eastAsia"/>
                  <w:color w:val="000000"/>
                  <w:kern w:val="0"/>
                  <w:szCs w:val="21"/>
                </w:rPr>
                <w:t>张老师：zhangy@fjirsm.ac.cn</w:t>
              </w:r>
            </w:hyperlink>
            <w:r w:rsidR="00AA0B75" w:rsidRPr="002325A0">
              <w:rPr>
                <w:rFonts w:asciiTheme="minorEastAsia" w:hAnsiTheme="minorEastAsia" w:cs="宋体" w:hint="eastAsia"/>
                <w:color w:val="000000"/>
                <w:kern w:val="0"/>
                <w:szCs w:val="21"/>
              </w:rPr>
              <w:t>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2"/>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4</w:t>
            </w:r>
            <w:r w:rsidR="002325A0">
              <w:rPr>
                <w:rFonts w:asciiTheme="minorEastAsia" w:hAnsiTheme="minorEastAsia" w:cs="宋体" w:hint="eastAsia"/>
                <w:kern w:val="0"/>
                <w:szCs w:val="21"/>
              </w:rPr>
              <w:t>4</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生物化学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生物有机化学、红外、拉曼光谱传感成像研究;2.生物材料、纳米医学、肿瘤分子影像与治疗、肿瘤诊疗一体化纳米探针、手术导航系统与探针等；3.功能材料（特别是稀土元素化合物）的电子结构研究；4.谱学研究和物理性能的模拟与仿真等。</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2" w:history="1">
              <w:r w:rsidR="00AA0B75" w:rsidRPr="002325A0">
                <w:rPr>
                  <w:rFonts w:asciiTheme="minorEastAsia" w:hAnsiTheme="minorEastAsia" w:cs="宋体" w:hint="eastAsia"/>
                  <w:color w:val="000000"/>
                  <w:kern w:val="0"/>
                  <w:szCs w:val="21"/>
                </w:rPr>
                <w:t>张老师：zhangy@fjirsm.ac.cn</w:t>
              </w:r>
            </w:hyperlink>
            <w:r w:rsidR="00AA0B75" w:rsidRPr="002325A0">
              <w:rPr>
                <w:rFonts w:asciiTheme="minorEastAsia" w:hAnsiTheme="minorEastAsia" w:cs="宋体" w:hint="eastAsia"/>
                <w:color w:val="000000"/>
                <w:kern w:val="0"/>
                <w:szCs w:val="21"/>
              </w:rPr>
              <w:t>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4</w:t>
            </w:r>
            <w:r w:rsidR="002325A0">
              <w:rPr>
                <w:rFonts w:asciiTheme="minorEastAsia" w:hAnsiTheme="minorEastAsia"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纳米医学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分子影像、手术导航探针与系统、纳米医学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符合副研究员任职基本条件，博士毕业后工作或从事博士后2年以上，发表SCI一区论文4篇以上。具有海外博士后研究经历或从相关领域研究经验者优先考虑。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3" w:history="1">
              <w:r w:rsidR="00AA0B75" w:rsidRPr="002325A0">
                <w:rPr>
                  <w:rFonts w:asciiTheme="minorEastAsia" w:hAnsiTheme="minorEastAsia" w:cs="宋体" w:hint="eastAsia"/>
                  <w:color w:val="000000"/>
                  <w:kern w:val="0"/>
                  <w:szCs w:val="21"/>
                </w:rPr>
                <w:t>刘老师：liuxl@fjirsm.ac.cn</w:t>
              </w:r>
            </w:hyperlink>
            <w:r w:rsidR="00AA0B75" w:rsidRPr="002325A0">
              <w:rPr>
                <w:rFonts w:asciiTheme="minorEastAsia" w:hAnsiTheme="minorEastAsia" w:cs="宋体" w:hint="eastAsia"/>
                <w:color w:val="000000"/>
                <w:kern w:val="0"/>
                <w:szCs w:val="21"/>
              </w:rPr>
              <w:t>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4</w:t>
            </w:r>
            <w:r w:rsidR="002325A0">
              <w:rPr>
                <w:rFonts w:asciiTheme="minorEastAsia" w:hAnsiTheme="minorEastAsia" w:cs="宋体" w:hint="eastAsia"/>
                <w:kern w:val="0"/>
                <w:szCs w:val="21"/>
              </w:rPr>
              <w:t>6</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副研究员或高级工程师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高分子化学</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熟悉高分子改性研发从加工到表征的整个流程</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4" w:history="1">
              <w:r w:rsidR="00AA0B75" w:rsidRPr="002325A0">
                <w:rPr>
                  <w:rFonts w:asciiTheme="minorEastAsia" w:hAnsiTheme="minorEastAsia" w:cs="宋体" w:hint="eastAsia"/>
                  <w:color w:val="000000"/>
                  <w:kern w:val="0"/>
                  <w:szCs w:val="21"/>
                </w:rPr>
                <w:t>宋老师：</w:t>
              </w:r>
              <w:r w:rsidR="00AA0B75" w:rsidRPr="002325A0">
                <w:rPr>
                  <w:rFonts w:asciiTheme="minorEastAsia" w:hAnsiTheme="minorEastAsia" w:cs="宋体" w:hint="eastAsia"/>
                  <w:color w:val="000000"/>
                  <w:kern w:val="0"/>
                  <w:szCs w:val="21"/>
                </w:rPr>
                <w:br/>
                <w:t>slj@fjirsm.ac.cn</w:t>
              </w:r>
            </w:hyperlink>
            <w:r w:rsidR="00AA0B75" w:rsidRPr="002325A0">
              <w:rPr>
                <w:rFonts w:asciiTheme="minorEastAsia" w:hAnsiTheme="minorEastAsia" w:cs="宋体" w:hint="eastAsia"/>
                <w:color w:val="000000"/>
                <w:kern w:val="0"/>
                <w:szCs w:val="21"/>
              </w:rPr>
              <w:t>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4</w:t>
            </w:r>
            <w:r w:rsidR="002325A0">
              <w:rPr>
                <w:rFonts w:asciiTheme="minorEastAsia" w:hAnsiTheme="minorEastAsia" w:cs="宋体" w:hint="eastAsia"/>
                <w:kern w:val="0"/>
                <w:szCs w:val="21"/>
              </w:rPr>
              <w:t>7</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物理、材料、化学等相关专业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光功能材料及应用研究，包括稀土纳米发光材料、照明和显示用发光材料、近红外发光材料、新型闪烁体材料、环境敏感发光材料等</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符合副研究员任职基本条件，博士毕业后工作或从事博士后2年以上，近期发表SCI一区论文1篇或二区论文5篇以上；工作认真勤奋，责任心强，动手能力强。</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朱老师：</w:t>
            </w:r>
            <w:r w:rsidRPr="002325A0">
              <w:rPr>
                <w:rFonts w:asciiTheme="minorEastAsia" w:hAnsiTheme="minorEastAsia" w:cs="宋体" w:hint="eastAsia"/>
                <w:color w:val="000000"/>
                <w:kern w:val="0"/>
                <w:szCs w:val="21"/>
              </w:rPr>
              <w:br/>
              <w:t>zhm@fjirsm.ac.cn地点：厦门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4</w:t>
            </w:r>
            <w:r w:rsidR="002325A0">
              <w:rPr>
                <w:rFonts w:asciiTheme="minorEastAsia" w:hAnsiTheme="minorEastAsia" w:cs="宋体" w:hint="eastAsia"/>
                <w:kern w:val="0"/>
                <w:szCs w:val="21"/>
              </w:rPr>
              <w:t>8</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光谱学、光学仪器、物理电子学等相关专业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光谱测试技术研究；发光材料的高通量表征技术研究</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符合高级工程师任职基本条件。具有丰富的光谱仪器使用、开发和应用经验，具有重大仪器研制开发或在国内外知名光谱仪器公司从事仪器开发经历的优先考虑。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朱老师：</w:t>
            </w:r>
            <w:r w:rsidRPr="002325A0">
              <w:rPr>
                <w:rFonts w:asciiTheme="minorEastAsia" w:hAnsiTheme="minorEastAsia" w:cs="宋体" w:hint="eastAsia"/>
                <w:color w:val="000000"/>
                <w:kern w:val="0"/>
                <w:szCs w:val="21"/>
              </w:rPr>
              <w:br/>
              <w:t>zhm@fjirsm.ac.cn地点：厦门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6"/>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4</w:t>
            </w:r>
            <w:r w:rsidR="002325A0">
              <w:rPr>
                <w:rFonts w:asciiTheme="minorEastAsia" w:hAnsiTheme="minorEastAsia" w:cs="宋体" w:hint="eastAsia"/>
                <w:kern w:val="0"/>
                <w:szCs w:val="21"/>
              </w:rPr>
              <w:t>9</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电子工程、计算机、生物医学工程、光学等相关专业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生物医学影像分析(光学成像、CT、光声成像、深度学习)</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符合副研究员任职基本条件，博士毕业后工作或从事博士后2年以上，发表SCI一区论文1篇以上，或2区论文3篇以上。具有海外博士后研究经历或从相关领域研究经验者优先考虑。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许老师：xushuo@fjirsm.ac.cn地点：厦门</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50</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电气工程</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电磁场应用、超导电工学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符合研究员任职基本条件，发表过高水平论文、具有海外经历或从事相关领域研究经验者优先考虑。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5" w:history="1">
              <w:r w:rsidR="00AA0B75" w:rsidRPr="002325A0">
                <w:rPr>
                  <w:rFonts w:asciiTheme="minorEastAsia" w:hAnsiTheme="minorEastAsia" w:cs="宋体" w:hint="eastAsia"/>
                  <w:color w:val="000000"/>
                  <w:kern w:val="0"/>
                  <w:szCs w:val="21"/>
                </w:rPr>
                <w:t xml:space="preserve">邹老师： </w:t>
              </w:r>
              <w:r w:rsidR="00AA0B75" w:rsidRPr="002325A0">
                <w:rPr>
                  <w:rFonts w:asciiTheme="minorEastAsia" w:hAnsiTheme="minorEastAsia" w:cs="宋体" w:hint="eastAsia"/>
                  <w:color w:val="000000"/>
                  <w:kern w:val="0"/>
                  <w:szCs w:val="21"/>
                </w:rPr>
                <w:br/>
                <w:t>shengnan.zou@fjirsm.ac.cn</w:t>
              </w:r>
            </w:hyperlink>
            <w:r w:rsidR="00AA0B75" w:rsidRPr="002325A0">
              <w:rPr>
                <w:rFonts w:asciiTheme="minorEastAsia" w:hAnsiTheme="minorEastAsia" w:cs="宋体" w:hint="eastAsia"/>
                <w:color w:val="000000"/>
                <w:kern w:val="0"/>
                <w:szCs w:val="21"/>
              </w:rPr>
              <w:t>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51</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电气工程</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电磁场应用、超导电工学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符合副研究员任职基本条件，发表过高水平论文、具有海外经历或从事相关领域研究经验者优先考虑。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6" w:history="1">
              <w:r w:rsidR="00AA0B75" w:rsidRPr="002325A0">
                <w:rPr>
                  <w:rFonts w:asciiTheme="minorEastAsia" w:hAnsiTheme="minorEastAsia" w:cs="宋体" w:hint="eastAsia"/>
                  <w:color w:val="000000"/>
                  <w:kern w:val="0"/>
                  <w:szCs w:val="21"/>
                </w:rPr>
                <w:t>邹老师：</w:t>
              </w:r>
              <w:r w:rsidR="00AA0B75" w:rsidRPr="002325A0">
                <w:rPr>
                  <w:rFonts w:asciiTheme="minorEastAsia" w:hAnsiTheme="minorEastAsia" w:cs="宋体" w:hint="eastAsia"/>
                  <w:color w:val="000000"/>
                  <w:kern w:val="0"/>
                  <w:szCs w:val="21"/>
                </w:rPr>
                <w:br/>
                <w:t>shengnan.zou@fjirsm.ac.cn</w:t>
              </w:r>
            </w:hyperlink>
            <w:r w:rsidR="00AA0B75" w:rsidRPr="002325A0">
              <w:rPr>
                <w:rFonts w:asciiTheme="minorEastAsia" w:hAnsiTheme="minorEastAsia" w:cs="宋体" w:hint="eastAsia"/>
                <w:color w:val="000000"/>
                <w:kern w:val="0"/>
                <w:szCs w:val="21"/>
              </w:rPr>
              <w:t>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52</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机械自动化</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仪器设备开发、机械设计、自动控制</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符合高级工程师任职基本条件，有研发大型工程设备经验、发表高水平论文、具有海外经历或从事相关领域研究经验者优先考虑。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7" w:history="1">
              <w:r w:rsidR="00AA0B75" w:rsidRPr="002325A0">
                <w:rPr>
                  <w:rFonts w:asciiTheme="minorEastAsia" w:hAnsiTheme="minorEastAsia" w:cs="宋体" w:hint="eastAsia"/>
                  <w:color w:val="000000"/>
                  <w:kern w:val="0"/>
                  <w:szCs w:val="21"/>
                </w:rPr>
                <w:t xml:space="preserve">邹老师： </w:t>
              </w:r>
              <w:r w:rsidR="00AA0B75" w:rsidRPr="002325A0">
                <w:rPr>
                  <w:rFonts w:asciiTheme="minorEastAsia" w:hAnsiTheme="minorEastAsia" w:cs="宋体" w:hint="eastAsia"/>
                  <w:color w:val="000000"/>
                  <w:kern w:val="0"/>
                  <w:szCs w:val="21"/>
                </w:rPr>
                <w:br/>
                <w:t>shengnan.zou@fjirsm.ac.cn</w:t>
              </w:r>
            </w:hyperlink>
            <w:r w:rsidR="00AA0B75" w:rsidRPr="002325A0">
              <w:rPr>
                <w:rFonts w:asciiTheme="minorEastAsia" w:hAnsiTheme="minorEastAsia" w:cs="宋体" w:hint="eastAsia"/>
                <w:color w:val="000000"/>
                <w:kern w:val="0"/>
                <w:szCs w:val="21"/>
              </w:rPr>
              <w:t>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5</w:t>
            </w:r>
            <w:r w:rsidR="002325A0">
              <w:rPr>
                <w:rFonts w:asciiTheme="minorEastAsia" w:hAnsiTheme="minorEastAsia" w:cs="宋体" w:hint="eastAsia"/>
                <w:kern w:val="0"/>
                <w:szCs w:val="21"/>
              </w:rPr>
              <w:t>3</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自动化、控制工程、计算机、光学、数学、统计或相关理工科专业</w:t>
            </w:r>
          </w:p>
        </w:tc>
        <w:tc>
          <w:tcPr>
            <w:tcW w:w="1546"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移动机器人、机器人定位导航技术、基于多传感器数据融合的运动跟踪、生物医学信息处理。</w:t>
            </w:r>
          </w:p>
        </w:tc>
        <w:tc>
          <w:tcPr>
            <w:tcW w:w="2706"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符合研究员任职基本条件         1）精通控制或信号处理相关算法, 尤其是优化算法和估值理论，具有扎实的数学基础； </w:t>
            </w:r>
            <w:r w:rsidRPr="002325A0">
              <w:rPr>
                <w:rFonts w:asciiTheme="minorEastAsia" w:hAnsiTheme="minorEastAsia" w:cs="宋体" w:hint="eastAsia"/>
                <w:kern w:val="0"/>
                <w:szCs w:val="21"/>
              </w:rPr>
              <w:br/>
              <w:t>2）发表过高质量SCI期刊论文或者独立项目经验者优先。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戴老师：dhd@fjirsm.ac.cn地点：泉州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5</w:t>
            </w:r>
            <w:r w:rsidR="002325A0">
              <w:rPr>
                <w:rFonts w:asciiTheme="minorEastAsia" w:hAnsiTheme="minorEastAsia" w:cs="宋体" w:hint="eastAsia"/>
                <w:kern w:val="0"/>
                <w:szCs w:val="21"/>
              </w:rPr>
              <w:t>4</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自动化、控制工程、计算机、生物医学工程、数学、统计或相关理工科专业</w:t>
            </w:r>
          </w:p>
        </w:tc>
        <w:tc>
          <w:tcPr>
            <w:tcW w:w="1546"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移动机器人、机器人定位导航技术、多传感器数据融合、实时嵌入式系统技术、生物医学信息处理与人工智能。</w:t>
            </w:r>
          </w:p>
        </w:tc>
        <w:tc>
          <w:tcPr>
            <w:tcW w:w="2706"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符合副研究员任职基本条件         1）精通控制或信号处理相关算法, 尤其是优化算法和估值理论，具有扎实的数学基础； </w:t>
            </w:r>
            <w:r w:rsidRPr="002325A0">
              <w:rPr>
                <w:rFonts w:asciiTheme="minorEastAsia" w:hAnsiTheme="minorEastAsia" w:cs="宋体" w:hint="eastAsia"/>
                <w:kern w:val="0"/>
                <w:szCs w:val="21"/>
              </w:rPr>
              <w:br/>
              <w:t>2）发表过高质量SCI期刊论文或者独立项目经验者优先。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戴老师：dhd@fjirsm.ac.cn地点：泉州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5</w:t>
            </w:r>
            <w:r w:rsidR="002325A0">
              <w:rPr>
                <w:rFonts w:asciiTheme="minorEastAsia" w:hAnsiTheme="minorEastAsia"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自动化、机械电子工程、生物医学工程或相关理工类专业</w:t>
            </w:r>
          </w:p>
        </w:tc>
        <w:tc>
          <w:tcPr>
            <w:tcW w:w="1546"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从事移动机器人、智能物流和嵌入式产品样机开发和成果应用转化。</w:t>
            </w:r>
          </w:p>
        </w:tc>
        <w:tc>
          <w:tcPr>
            <w:tcW w:w="2706"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         1）具有一定的项目开发经验；</w:t>
            </w:r>
            <w:r w:rsidRPr="002325A0">
              <w:rPr>
                <w:rFonts w:asciiTheme="minorEastAsia" w:hAnsiTheme="minorEastAsia" w:cs="宋体" w:hint="eastAsia"/>
                <w:kern w:val="0"/>
                <w:szCs w:val="21"/>
              </w:rPr>
              <w:br/>
              <w:t>2）较好的沟通协调和项目管理能力, 和课题组其它工程师及学生协作。</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戴老师：dhd@fjirsm.ac.cn地点：泉州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5</w:t>
            </w:r>
            <w:r w:rsidR="002325A0">
              <w:rPr>
                <w:rFonts w:asciiTheme="minorEastAsia" w:hAnsiTheme="minorEastAsia" w:cs="宋体" w:hint="eastAsia"/>
                <w:kern w:val="0"/>
                <w:szCs w:val="21"/>
              </w:rPr>
              <w:t>6</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自动化、机械电子工程、生物医学工程或相关理工类专业</w:t>
            </w:r>
          </w:p>
        </w:tc>
        <w:tc>
          <w:tcPr>
            <w:tcW w:w="1546"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从事基于FPGA等嵌入式处理器的移动机器人、智能物流和嵌入式产品样机开发和成果应用转化；或者生物医学信号处理与统计分析。</w:t>
            </w:r>
          </w:p>
        </w:tc>
        <w:tc>
          <w:tcPr>
            <w:tcW w:w="2706"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      1）熟悉赛灵思FPGA开发, 包括和ARM的联合编程, 具有一定的项目开发经验；</w:t>
            </w:r>
            <w:r w:rsidRPr="002325A0">
              <w:rPr>
                <w:rFonts w:asciiTheme="minorEastAsia" w:hAnsiTheme="minorEastAsia" w:cs="宋体" w:hint="eastAsia"/>
                <w:kern w:val="0"/>
                <w:szCs w:val="21"/>
              </w:rPr>
              <w:br/>
              <w:t>2）较好的沟通协调和项目管理能力, 和课题组其它FPGA工程师及学生协作。</w:t>
            </w:r>
            <w:r w:rsidRPr="002325A0">
              <w:rPr>
                <w:rFonts w:asciiTheme="minorEastAsia" w:hAnsiTheme="minorEastAsia" w:cs="宋体" w:hint="eastAsia"/>
                <w:kern w:val="0"/>
                <w:szCs w:val="21"/>
              </w:rPr>
              <w:br/>
              <w:t>3）或者具有较好的数理统计和信号分析基础及相关项目经验。</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戴老师：dhd@fjirsm.ac.cn地点：泉州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5</w:t>
            </w:r>
            <w:r w:rsidR="002325A0">
              <w:rPr>
                <w:rFonts w:asciiTheme="minorEastAsia" w:hAnsiTheme="minorEastAsia" w:cs="宋体" w:hint="eastAsia"/>
                <w:kern w:val="0"/>
                <w:szCs w:val="21"/>
              </w:rPr>
              <w:t>7</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机械工程</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冲击动力学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符合副研究员任职基本条件，博士毕业后工作或从事博士后2年以上，发表SCI一区论文1篇或二区论文4篇以上。具有海外博士后研究经历或从事相关领域研</w:t>
            </w:r>
            <w:r w:rsidRPr="002325A0">
              <w:rPr>
                <w:rFonts w:asciiTheme="minorEastAsia" w:hAnsiTheme="minorEastAsia" w:cs="宋体" w:hint="eastAsia"/>
                <w:kern w:val="0"/>
                <w:szCs w:val="21"/>
              </w:rPr>
              <w:lastRenderedPageBreak/>
              <w:t>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lastRenderedPageBreak/>
              <w:t>卢老师：yubinluzju@hotmail.com地点：泉州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5</w:t>
            </w:r>
            <w:r w:rsidR="002325A0">
              <w:rPr>
                <w:rFonts w:asciiTheme="minorEastAsia" w:hAnsiTheme="minorEastAsia" w:cs="宋体" w:hint="eastAsia"/>
                <w:kern w:val="0"/>
                <w:szCs w:val="21"/>
              </w:rPr>
              <w:t>8</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机械工程</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工程力学</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符合高级工程师任职基本条件，博士毕业后工作或从事博士后2年以上，熟练操作各类力学测试设备；在相关研究领域发表SCI二区论文1篇以上。同等条件下，有仪器研制或功能开发经验者优先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卢老师：yubinluzju@hotmail.com地点：泉州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5</w:t>
            </w:r>
            <w:r w:rsidR="002325A0">
              <w:rPr>
                <w:rFonts w:asciiTheme="minorEastAsia" w:hAnsiTheme="minorEastAsia" w:cs="宋体" w:hint="eastAsia"/>
                <w:kern w:val="0"/>
                <w:szCs w:val="21"/>
              </w:rPr>
              <w:t>9</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机械制造及其自动化等相关专业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数字化装配制造</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符合副研究员任职基本条件，博士毕业后从事博士后研究2年以上。同等条件下，参与过国家自然科学基金与国家重点型号工程等项目者优先。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杨老师： yangyongtai@fjirsm.ac.cn地点：泉州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60</w:t>
            </w:r>
          </w:p>
        </w:tc>
        <w:tc>
          <w:tcPr>
            <w:tcW w:w="851" w:type="dxa"/>
            <w:tcBorders>
              <w:top w:val="nil"/>
              <w:left w:val="nil"/>
              <w:bottom w:val="single" w:sz="4" w:space="0" w:color="auto"/>
              <w:right w:val="single" w:sz="4" w:space="0" w:color="auto"/>
            </w:tcBorders>
            <w:shd w:val="clear" w:color="000000" w:fill="FFFFFF"/>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研究员/副研究员/高级工程师</w:t>
            </w:r>
          </w:p>
        </w:tc>
        <w:tc>
          <w:tcPr>
            <w:tcW w:w="567" w:type="dxa"/>
            <w:tcBorders>
              <w:top w:val="nil"/>
              <w:left w:val="nil"/>
              <w:bottom w:val="single" w:sz="4" w:space="0" w:color="auto"/>
              <w:right w:val="single" w:sz="4" w:space="0" w:color="auto"/>
            </w:tcBorders>
            <w:shd w:val="clear" w:color="000000" w:fill="FFFFFF"/>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w:t>
            </w:r>
          </w:p>
        </w:tc>
        <w:tc>
          <w:tcPr>
            <w:tcW w:w="708" w:type="dxa"/>
            <w:tcBorders>
              <w:top w:val="nil"/>
              <w:left w:val="nil"/>
              <w:bottom w:val="single" w:sz="4" w:space="0" w:color="auto"/>
              <w:right w:val="single" w:sz="4" w:space="0" w:color="auto"/>
            </w:tcBorders>
            <w:shd w:val="clear" w:color="000000" w:fill="FFFFFF"/>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000000" w:fill="FFFFFF"/>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电气工程、自动控制理论与实践、自动化或相关专业</w:t>
            </w:r>
          </w:p>
        </w:tc>
        <w:tc>
          <w:tcPr>
            <w:tcW w:w="1546" w:type="dxa"/>
            <w:tcBorders>
              <w:top w:val="nil"/>
              <w:left w:val="nil"/>
              <w:bottom w:val="single" w:sz="4" w:space="0" w:color="auto"/>
              <w:right w:val="nil"/>
            </w:tcBorders>
            <w:shd w:val="clear" w:color="000000" w:fill="FFFFFF"/>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电机控制技术；功率电子技术；控制理论与实践。</w:t>
            </w:r>
          </w:p>
        </w:tc>
        <w:tc>
          <w:tcPr>
            <w:tcW w:w="2706" w:type="dxa"/>
            <w:tcBorders>
              <w:top w:val="nil"/>
              <w:left w:val="single" w:sz="4" w:space="0" w:color="auto"/>
              <w:bottom w:val="single" w:sz="4" w:space="0" w:color="auto"/>
              <w:right w:val="single" w:sz="4" w:space="0" w:color="auto"/>
            </w:tcBorders>
            <w:shd w:val="clear" w:color="000000" w:fill="FFFFFF"/>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符合研究员/副研究员任职基本条件，精通相关算法开发、硬件设计等，应聘者应该有高水平SCI期刊论文发表经验或丰富的工程经验。</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汪老师：</w:t>
            </w:r>
            <w:r w:rsidRPr="002325A0">
              <w:rPr>
                <w:rFonts w:asciiTheme="minorEastAsia" w:hAnsiTheme="minorEastAsia" w:cs="宋体" w:hint="eastAsia"/>
                <w:color w:val="000000"/>
                <w:kern w:val="0"/>
                <w:szCs w:val="21"/>
              </w:rPr>
              <w:br/>
              <w:t>fengxiang.wang@fjirsm.ac.cn地点：泉州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61</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数学、计算机、自动化等相关专业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 图像与视频处理技术，立体视觉技术与动态视觉技术</w:t>
            </w:r>
            <w:r w:rsidRPr="002325A0">
              <w:rPr>
                <w:rFonts w:asciiTheme="minorEastAsia" w:hAnsiTheme="minorEastAsia" w:cs="宋体" w:hint="eastAsia"/>
                <w:kern w:val="0"/>
                <w:szCs w:val="21"/>
              </w:rPr>
              <w:br/>
              <w:t>2. 移动机器人与智能驾驶感知与控制</w:t>
            </w:r>
            <w:r w:rsidRPr="002325A0">
              <w:rPr>
                <w:rFonts w:asciiTheme="minorEastAsia" w:hAnsiTheme="minorEastAsia" w:cs="宋体" w:hint="eastAsia"/>
                <w:kern w:val="0"/>
                <w:szCs w:val="21"/>
              </w:rPr>
              <w:br/>
              <w:t>3. 深度学习、机器学习方法</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符合研究员/副研究员任职基本条件，博士毕业后工作或从事博士后2年以上，发表SCI一区论文1篇或二区论文2篇以上。具有海外博士后研究经历或从相关领域研究经验者优先考虑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魏老师：xian.wei@fjirsm.ac.cn地点：泉州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62</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电气工程</w:t>
            </w:r>
            <w:r w:rsidRPr="002325A0">
              <w:rPr>
                <w:rFonts w:asciiTheme="minorEastAsia" w:hAnsiTheme="minorEastAsia" w:cs="宋体" w:hint="eastAsia"/>
                <w:kern w:val="0"/>
                <w:szCs w:val="21"/>
              </w:rPr>
              <w:br/>
              <w:t>/控制工程</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电机设计与控制相关的研究方向</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符合研究员任职基本条件，博士毕业后工作或从事博士后4年以上，发表SCI一区论文1篇或二区符合副研究员任职基本条件，论文6篇以上。具有海外博士后研究经历或从事相关领域研究经验者优先考虑。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解老师：</w:t>
            </w:r>
            <w:r w:rsidRPr="002325A0">
              <w:rPr>
                <w:rFonts w:asciiTheme="minorEastAsia" w:hAnsiTheme="minorEastAsia" w:cs="宋体" w:hint="eastAsia"/>
                <w:color w:val="000000"/>
                <w:kern w:val="0"/>
                <w:szCs w:val="21"/>
              </w:rPr>
              <w:br/>
              <w:t>wei.xie@fjirsm.ac.cn地点：泉州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6</w:t>
            </w:r>
            <w:r w:rsidR="002325A0">
              <w:rPr>
                <w:rFonts w:asciiTheme="minorEastAsia" w:hAnsiTheme="minorEastAsia" w:cs="宋体" w:hint="eastAsia"/>
                <w:kern w:val="0"/>
                <w:szCs w:val="21"/>
              </w:rPr>
              <w:t>3</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电气工程</w:t>
            </w:r>
            <w:r w:rsidRPr="002325A0">
              <w:rPr>
                <w:rFonts w:asciiTheme="minorEastAsia" w:hAnsiTheme="minorEastAsia" w:cs="宋体" w:hint="eastAsia"/>
                <w:kern w:val="0"/>
                <w:szCs w:val="21"/>
              </w:rPr>
              <w:br/>
              <w:t>/控制工程</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电机设计与控制相关的研究方向</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符合副研究员任职基本条件，博士毕业后工作或从事博士后2年以上，发表SCI一区论文1篇或二区论文4篇以上。具有海外博士后研究经历或从事相关领域研究经验者优先考虑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解老师：</w:t>
            </w:r>
            <w:r w:rsidRPr="002325A0">
              <w:rPr>
                <w:rFonts w:asciiTheme="minorEastAsia" w:hAnsiTheme="minorEastAsia" w:cs="宋体" w:hint="eastAsia"/>
                <w:color w:val="000000"/>
                <w:kern w:val="0"/>
                <w:szCs w:val="21"/>
              </w:rPr>
              <w:br/>
              <w:t>wei.xie@fjirsm.ac.cn地点：泉州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6</w:t>
            </w:r>
            <w:r w:rsidR="002325A0">
              <w:rPr>
                <w:rFonts w:asciiTheme="minorEastAsia" w:hAnsiTheme="minorEastAsia" w:cs="宋体" w:hint="eastAsia"/>
                <w:kern w:val="0"/>
                <w:szCs w:val="21"/>
              </w:rPr>
              <w:t>4</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2</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电气工程/控制工程等相关理工科专业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电机设计与控制相关的研究方向</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符合高级工程师任职基本条件，博士毕业后工作或从事博士后2年以上；在相关研究领域发表SCI二区论文1篇以上。同等条件下，有电机设计与制造工作经验者优先。  </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解老师：</w:t>
            </w:r>
            <w:r w:rsidRPr="002325A0">
              <w:rPr>
                <w:rFonts w:asciiTheme="minorEastAsia" w:hAnsiTheme="minorEastAsia" w:cs="宋体" w:hint="eastAsia"/>
                <w:color w:val="000000"/>
                <w:kern w:val="0"/>
                <w:szCs w:val="21"/>
              </w:rPr>
              <w:br/>
              <w:t>wei.xie@fjirsm.ac.cn地点：泉州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6</w:t>
            </w:r>
            <w:r w:rsidR="002325A0">
              <w:rPr>
                <w:rFonts w:asciiTheme="minorEastAsia" w:hAnsiTheme="minorEastAsia"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不限</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遥感信息工程、三维地理空间视觉和智能信息等方向</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研究员任职基本条件，博士毕业后工作或从事博士后4年以上，发表SCI一区论文1篇或二区符合副研究员任职基本条件，论文6篇以上。精通相关算法开发软硬件，具有扎实的数学基础，对科研有浓厚兴趣；海内外知名高校毕业或知名实验室工作经验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8" w:history="1">
              <w:r w:rsidR="00AA0B75" w:rsidRPr="002325A0">
                <w:rPr>
                  <w:rFonts w:asciiTheme="minorEastAsia" w:hAnsiTheme="minorEastAsia" w:cs="宋体" w:hint="eastAsia"/>
                  <w:color w:val="000000"/>
                  <w:kern w:val="0"/>
                  <w:szCs w:val="21"/>
                </w:rPr>
                <w:t>方老师：fangli@fjirsm.ac.cn</w:t>
              </w:r>
            </w:hyperlink>
            <w:r w:rsidR="00AA0B75" w:rsidRPr="002325A0">
              <w:rPr>
                <w:rFonts w:asciiTheme="minorEastAsia" w:hAnsiTheme="minorEastAsia" w:cs="宋体" w:hint="eastAsia"/>
                <w:color w:val="000000"/>
                <w:kern w:val="0"/>
                <w:szCs w:val="21"/>
              </w:rPr>
              <w:t>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6</w:t>
            </w:r>
            <w:r w:rsidR="002325A0">
              <w:rPr>
                <w:rFonts w:asciiTheme="minorEastAsia" w:hAnsiTheme="minorEastAsia" w:cs="宋体" w:hint="eastAsia"/>
                <w:kern w:val="0"/>
                <w:szCs w:val="21"/>
              </w:rPr>
              <w:t>6</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不限</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遥感信息工程、三维地理空间视觉和智能信息等方向</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符合副研究员任职基本条件，博士毕业后工作或从事博士后2年以上，发表SCI一区论文1篇或二区论文4篇以上。学科背景为遥感、计算机、测绘、地理、电子信息或数学的海外博士后优先考虑申请者优先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29" w:history="1">
              <w:r w:rsidR="00AA0B75" w:rsidRPr="002325A0">
                <w:rPr>
                  <w:rFonts w:asciiTheme="minorEastAsia" w:hAnsiTheme="minorEastAsia" w:cs="宋体" w:hint="eastAsia"/>
                  <w:color w:val="000000"/>
                  <w:kern w:val="0"/>
                  <w:szCs w:val="21"/>
                </w:rPr>
                <w:t>方老师：fangli@fjirsm.ac.cn</w:t>
              </w:r>
            </w:hyperlink>
            <w:r w:rsidR="00AA0B75" w:rsidRPr="002325A0">
              <w:rPr>
                <w:rFonts w:asciiTheme="minorEastAsia" w:hAnsiTheme="minorEastAsia" w:cs="宋体" w:hint="eastAsia"/>
                <w:color w:val="000000"/>
                <w:kern w:val="0"/>
                <w:szCs w:val="21"/>
              </w:rPr>
              <w:t>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6</w:t>
            </w:r>
            <w:r w:rsidR="002325A0">
              <w:rPr>
                <w:rFonts w:asciiTheme="minorEastAsia" w:hAnsiTheme="minorEastAsia" w:cs="宋体" w:hint="eastAsia"/>
                <w:kern w:val="0"/>
                <w:szCs w:val="21"/>
              </w:rPr>
              <w:t>7</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高级工程师</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不限</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遥感信息工程、三维地理空间视觉和智能信息等方向</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符合高级工程师任职基本条件，博士毕业后工作或从事博士后2年以上，学科背景为遥感、计算机、测绘、地理、电子信息或数学的海外博士后优先考虑申请者优先</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30" w:history="1">
              <w:r w:rsidR="00AA0B75" w:rsidRPr="002325A0">
                <w:rPr>
                  <w:rFonts w:asciiTheme="minorEastAsia" w:hAnsiTheme="minorEastAsia" w:cs="宋体" w:hint="eastAsia"/>
                  <w:color w:val="000000"/>
                  <w:kern w:val="0"/>
                  <w:szCs w:val="21"/>
                </w:rPr>
                <w:t>方老师：fangli@fjirsm.ac.cn</w:t>
              </w:r>
            </w:hyperlink>
            <w:r w:rsidR="00AA0B75" w:rsidRPr="002325A0">
              <w:rPr>
                <w:rFonts w:asciiTheme="minorEastAsia" w:hAnsiTheme="minorEastAsia" w:cs="宋体" w:hint="eastAsia"/>
                <w:color w:val="000000"/>
                <w:kern w:val="0"/>
                <w:szCs w:val="21"/>
              </w:rPr>
              <w:t>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6</w:t>
            </w:r>
            <w:r w:rsidR="002325A0">
              <w:rPr>
                <w:rFonts w:asciiTheme="minorEastAsia" w:hAnsiTheme="minorEastAsia" w:cs="宋体" w:hint="eastAsia"/>
                <w:kern w:val="0"/>
                <w:szCs w:val="21"/>
              </w:rPr>
              <w:t>8</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测控技术、超声检测、光学工程等相关</w:t>
            </w:r>
            <w:r w:rsidRPr="002325A0">
              <w:rPr>
                <w:rFonts w:asciiTheme="minorEastAsia" w:hAnsiTheme="minorEastAsia" w:cs="宋体" w:hint="eastAsia"/>
                <w:kern w:val="0"/>
                <w:szCs w:val="21"/>
              </w:rPr>
              <w:lastRenderedPageBreak/>
              <w:t>专业等相关专业背景博士</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检测技术系统与装置</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符合副研究员任职基本条件，博士毕业后工作或从事博士后2年以上，在X射线、超声、光谱检测领域具有较好的工作基础，在相关领域</w:t>
            </w:r>
            <w:r w:rsidRPr="002325A0">
              <w:rPr>
                <w:rFonts w:asciiTheme="minorEastAsia" w:hAnsiTheme="minorEastAsia" w:cs="宋体" w:hint="eastAsia"/>
                <w:kern w:val="0"/>
                <w:szCs w:val="21"/>
              </w:rPr>
              <w:lastRenderedPageBreak/>
              <w:t>内发表过高质量学术论文或者有仪器研制项目经验。具有海外博士后研究经历或从相关领域研究经验者优先考虑。</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lastRenderedPageBreak/>
              <w:t>韩老师：junhan@fjirsm.ac.cn地点：泉州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2325A0">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6</w:t>
            </w:r>
            <w:r w:rsidR="002325A0">
              <w:rPr>
                <w:rFonts w:asciiTheme="minorEastAsia" w:hAnsiTheme="minorEastAsia" w:cs="宋体" w:hint="eastAsia"/>
                <w:kern w:val="0"/>
                <w:szCs w:val="21"/>
              </w:rPr>
              <w:t>9</w:t>
            </w: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自动化、计算机、数学、统计或相关工程专业</w:t>
            </w: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工业大数据、系统辨识、模式识别、非线性优化、软测量、机器学习、数据挖掘、深度学习、神经网络、数据分析、数学建模、人工智能、自适应、信号处理</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1、精通MATLAB，具有扎实的数学基础；发表过高质量学术论文者优先；具有海外研究经历或相关领域研究经验者优先考虑；至少有一项相关背景（工业大数据、系统辨识、模式识别、非线性优化、软测量、机器学习、数据挖掘、深度学习、神经网络、数据分析、数学建模、人工智能、自适应、信号处理）</w:t>
            </w:r>
            <w:r w:rsidRPr="002325A0">
              <w:rPr>
                <w:rFonts w:asciiTheme="minorEastAsia" w:hAnsiTheme="minorEastAsia" w:cs="宋体" w:hint="eastAsia"/>
                <w:kern w:val="0"/>
                <w:szCs w:val="21"/>
              </w:rPr>
              <w:br/>
              <w:t>2、从事过工业大数据、工业互联网、复杂系统优化、先进控制（APC）、智能制造、人工智能相关科研创新与工程应用工作；熟悉工控软件，嵌入式系统开发；有图像处理、模式识别算法开发应用经验；有硬件实验平台搭建经验。</w:t>
            </w: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31" w:history="1">
              <w:r w:rsidR="00AA0B75" w:rsidRPr="002325A0">
                <w:rPr>
                  <w:rFonts w:asciiTheme="minorEastAsia" w:hAnsiTheme="minorEastAsia" w:cs="宋体" w:hint="eastAsia"/>
                  <w:color w:val="000000"/>
                  <w:kern w:val="0"/>
                  <w:szCs w:val="21"/>
                </w:rPr>
                <w:t>陈老师：</w:t>
              </w:r>
              <w:r w:rsidR="00AA0B75" w:rsidRPr="002325A0">
                <w:rPr>
                  <w:rFonts w:asciiTheme="minorEastAsia" w:hAnsiTheme="minorEastAsia" w:cs="宋体" w:hint="eastAsia"/>
                  <w:color w:val="000000"/>
                  <w:kern w:val="0"/>
                  <w:szCs w:val="21"/>
                </w:rPr>
                <w:br/>
                <w:t>chenhao@fjirsm.ac.cn</w:t>
              </w:r>
            </w:hyperlink>
            <w:r w:rsidR="00AA0B75" w:rsidRPr="002325A0">
              <w:rPr>
                <w:rFonts w:asciiTheme="minorEastAsia" w:hAnsiTheme="minorEastAsia" w:cs="宋体" w:hint="eastAsia"/>
                <w:color w:val="000000"/>
                <w:kern w:val="0"/>
                <w:szCs w:val="21"/>
              </w:rPr>
              <w:t>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jc w:val="center"/>
        </w:trPr>
        <w:tc>
          <w:tcPr>
            <w:tcW w:w="580" w:type="dxa"/>
            <w:tcBorders>
              <w:top w:val="nil"/>
              <w:left w:val="single" w:sz="4" w:space="0" w:color="auto"/>
              <w:bottom w:val="nil"/>
              <w:right w:val="single" w:sz="4" w:space="0" w:color="auto"/>
            </w:tcBorders>
            <w:shd w:val="clear" w:color="auto" w:fill="auto"/>
            <w:vAlign w:val="center"/>
            <w:hideMark/>
          </w:tcPr>
          <w:p w:rsidR="00AA0B75" w:rsidRPr="002325A0" w:rsidRDefault="002325A0" w:rsidP="00AA0B75">
            <w:pPr>
              <w:widowControl/>
              <w:jc w:val="left"/>
              <w:rPr>
                <w:rFonts w:asciiTheme="minorEastAsia" w:hAnsiTheme="minorEastAsia" w:cs="宋体"/>
                <w:kern w:val="0"/>
                <w:szCs w:val="21"/>
              </w:rPr>
            </w:pPr>
            <w:r>
              <w:rPr>
                <w:rFonts w:asciiTheme="minorEastAsia" w:hAnsiTheme="minorEastAsia" w:cs="宋体" w:hint="eastAsia"/>
                <w:kern w:val="0"/>
                <w:szCs w:val="21"/>
              </w:rPr>
              <w:t>70</w:t>
            </w:r>
          </w:p>
        </w:tc>
        <w:tc>
          <w:tcPr>
            <w:tcW w:w="851" w:type="dxa"/>
            <w:tcBorders>
              <w:top w:val="nil"/>
              <w:left w:val="nil"/>
              <w:bottom w:val="nil"/>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nil"/>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nil"/>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nil"/>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地质（矿山）灾害相关</w:t>
            </w:r>
          </w:p>
        </w:tc>
        <w:tc>
          <w:tcPr>
            <w:tcW w:w="1546" w:type="dxa"/>
            <w:tcBorders>
              <w:top w:val="nil"/>
              <w:left w:val="nil"/>
              <w:bottom w:val="nil"/>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不限</w:t>
            </w:r>
          </w:p>
        </w:tc>
        <w:tc>
          <w:tcPr>
            <w:tcW w:w="2706" w:type="dxa"/>
            <w:tcBorders>
              <w:top w:val="nil"/>
              <w:left w:val="single" w:sz="4" w:space="0" w:color="auto"/>
              <w:bottom w:val="nil"/>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符合副研究员任职基本条件，愿意从事边坡灾害相关的科研工作，年龄35以内，博士毕业，发表过SCI论文，海外经历优先</w:t>
            </w:r>
          </w:p>
        </w:tc>
        <w:tc>
          <w:tcPr>
            <w:tcW w:w="1418" w:type="dxa"/>
            <w:tcBorders>
              <w:top w:val="nil"/>
              <w:left w:val="nil"/>
              <w:bottom w:val="nil"/>
              <w:right w:val="single" w:sz="4" w:space="0" w:color="auto"/>
            </w:tcBorders>
            <w:shd w:val="clear" w:color="auto" w:fill="auto"/>
            <w:vAlign w:val="center"/>
            <w:hideMark/>
          </w:tcPr>
          <w:p w:rsidR="00AA0B75" w:rsidRPr="002325A0" w:rsidRDefault="006E534F" w:rsidP="00AA0B75">
            <w:pPr>
              <w:widowControl/>
              <w:jc w:val="left"/>
              <w:rPr>
                <w:rFonts w:asciiTheme="minorEastAsia" w:hAnsiTheme="minorEastAsia" w:cs="宋体"/>
                <w:color w:val="000000"/>
                <w:kern w:val="0"/>
                <w:szCs w:val="21"/>
              </w:rPr>
            </w:pPr>
            <w:hyperlink r:id="rId32" w:history="1">
              <w:r w:rsidR="00AA0B75" w:rsidRPr="002325A0">
                <w:rPr>
                  <w:rFonts w:asciiTheme="minorEastAsia" w:hAnsiTheme="minorEastAsia" w:cs="宋体" w:hint="eastAsia"/>
                  <w:color w:val="000000"/>
                  <w:kern w:val="0"/>
                  <w:szCs w:val="21"/>
                </w:rPr>
                <w:t>聂老师：wen.nie@fjirsm.ac.cn</w:t>
              </w:r>
            </w:hyperlink>
            <w:r w:rsidR="00AA0B75" w:rsidRPr="002325A0">
              <w:rPr>
                <w:rFonts w:asciiTheme="minorEastAsia" w:hAnsiTheme="minorEastAsia" w:cs="宋体" w:hint="eastAsia"/>
                <w:color w:val="000000"/>
                <w:kern w:val="0"/>
                <w:szCs w:val="21"/>
              </w:rPr>
              <w:t>地点：泉州</w:t>
            </w:r>
          </w:p>
        </w:tc>
      </w:tr>
      <w:tr w:rsidR="0006275B" w:rsidRPr="002325A0" w:rsidTr="009C0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p>
        </w:tc>
        <w:tc>
          <w:tcPr>
            <w:tcW w:w="851"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p>
        </w:tc>
        <w:tc>
          <w:tcPr>
            <w:tcW w:w="567"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p>
        </w:tc>
        <w:tc>
          <w:tcPr>
            <w:tcW w:w="1546" w:type="dxa"/>
            <w:tcBorders>
              <w:top w:val="nil"/>
              <w:left w:val="nil"/>
              <w:bottom w:val="single" w:sz="4" w:space="0" w:color="auto"/>
              <w:right w:val="nil"/>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kern w:val="0"/>
                <w:szCs w:val="21"/>
              </w:rPr>
            </w:pPr>
          </w:p>
        </w:tc>
        <w:tc>
          <w:tcPr>
            <w:tcW w:w="1418" w:type="dxa"/>
            <w:tcBorders>
              <w:top w:val="nil"/>
              <w:left w:val="nil"/>
              <w:bottom w:val="single" w:sz="4" w:space="0" w:color="auto"/>
              <w:right w:val="single" w:sz="4" w:space="0" w:color="auto"/>
            </w:tcBorders>
            <w:shd w:val="clear" w:color="auto" w:fill="auto"/>
            <w:vAlign w:val="center"/>
            <w:hideMark/>
          </w:tcPr>
          <w:p w:rsidR="00AA0B75" w:rsidRPr="002325A0" w:rsidRDefault="00AA0B75" w:rsidP="00AA0B75">
            <w:pPr>
              <w:widowControl/>
              <w:jc w:val="left"/>
              <w:rPr>
                <w:rFonts w:asciiTheme="minorEastAsia" w:hAnsiTheme="minorEastAsia" w:cs="宋体"/>
                <w:color w:val="000000"/>
                <w:kern w:val="0"/>
                <w:szCs w:val="21"/>
              </w:rPr>
            </w:pPr>
          </w:p>
        </w:tc>
      </w:tr>
      <w:tr w:rsidR="009973D4" w:rsidRPr="002325A0" w:rsidTr="00997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73D4" w:rsidRPr="002325A0" w:rsidRDefault="009973D4" w:rsidP="009973D4">
            <w:pPr>
              <w:widowControl/>
              <w:jc w:val="lef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cs="宋体"/>
                <w:kern w:val="0"/>
                <w:szCs w:val="21"/>
              </w:rPr>
              <w:t>1</w:t>
            </w:r>
          </w:p>
        </w:tc>
        <w:tc>
          <w:tcPr>
            <w:tcW w:w="851" w:type="dxa"/>
            <w:tcBorders>
              <w:top w:val="nil"/>
              <w:left w:val="nil"/>
              <w:bottom w:val="single" w:sz="4" w:space="0" w:color="auto"/>
              <w:right w:val="single" w:sz="4" w:space="0" w:color="auto"/>
            </w:tcBorders>
            <w:shd w:val="clear" w:color="auto" w:fill="auto"/>
            <w:vAlign w:val="center"/>
            <w:hideMark/>
          </w:tcPr>
          <w:p w:rsidR="009973D4" w:rsidRPr="002325A0" w:rsidRDefault="009973D4" w:rsidP="009973D4">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副研究员</w:t>
            </w:r>
          </w:p>
        </w:tc>
        <w:tc>
          <w:tcPr>
            <w:tcW w:w="567" w:type="dxa"/>
            <w:tcBorders>
              <w:top w:val="nil"/>
              <w:left w:val="nil"/>
              <w:bottom w:val="single" w:sz="4" w:space="0" w:color="auto"/>
              <w:right w:val="single" w:sz="4" w:space="0" w:color="auto"/>
            </w:tcBorders>
            <w:shd w:val="clear" w:color="auto" w:fill="auto"/>
            <w:vAlign w:val="center"/>
            <w:hideMark/>
          </w:tcPr>
          <w:p w:rsidR="009973D4" w:rsidRPr="002325A0" w:rsidRDefault="009973D4" w:rsidP="009973D4">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9973D4" w:rsidRPr="002325A0" w:rsidRDefault="009973D4" w:rsidP="009973D4">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3" w:type="dxa"/>
            <w:tcBorders>
              <w:top w:val="nil"/>
              <w:left w:val="nil"/>
              <w:bottom w:val="single" w:sz="4" w:space="0" w:color="auto"/>
              <w:right w:val="single" w:sz="4" w:space="0" w:color="auto"/>
            </w:tcBorders>
            <w:shd w:val="clear" w:color="auto" w:fill="auto"/>
            <w:vAlign w:val="center"/>
            <w:hideMark/>
          </w:tcPr>
          <w:p w:rsidR="009973D4" w:rsidRPr="002325A0" w:rsidRDefault="009973D4" w:rsidP="009973D4">
            <w:pPr>
              <w:widowControl/>
              <w:jc w:val="center"/>
              <w:rPr>
                <w:rFonts w:asciiTheme="minorEastAsia" w:hAnsiTheme="minorEastAsia" w:cs="宋体"/>
                <w:kern w:val="0"/>
                <w:szCs w:val="21"/>
              </w:rPr>
            </w:pPr>
            <w:r>
              <w:rPr>
                <w:rFonts w:asciiTheme="minorEastAsia" w:hAnsiTheme="minorEastAsia" w:cs="宋体" w:hint="eastAsia"/>
                <w:kern w:val="0"/>
                <w:szCs w:val="21"/>
              </w:rPr>
              <w:t>半导体</w:t>
            </w:r>
          </w:p>
        </w:tc>
        <w:tc>
          <w:tcPr>
            <w:tcW w:w="1546" w:type="dxa"/>
            <w:tcBorders>
              <w:top w:val="nil"/>
              <w:left w:val="nil"/>
              <w:bottom w:val="single" w:sz="4" w:space="0" w:color="auto"/>
              <w:right w:val="nil"/>
            </w:tcBorders>
            <w:shd w:val="clear" w:color="auto" w:fill="auto"/>
            <w:vAlign w:val="center"/>
            <w:hideMark/>
          </w:tcPr>
          <w:p w:rsidR="009973D4" w:rsidRPr="002325A0" w:rsidRDefault="009973D4" w:rsidP="009973D4">
            <w:pPr>
              <w:widowControl/>
              <w:jc w:val="left"/>
              <w:rPr>
                <w:rFonts w:asciiTheme="minorEastAsia" w:hAnsiTheme="minorEastAsia" w:cs="宋体"/>
                <w:kern w:val="0"/>
                <w:szCs w:val="21"/>
              </w:rPr>
            </w:pPr>
            <w:r w:rsidRPr="006976EE">
              <w:rPr>
                <w:rFonts w:asciiTheme="minorEastAsia" w:hAnsiTheme="minorEastAsia" w:cs="宋体" w:hint="eastAsia"/>
                <w:kern w:val="0"/>
                <w:szCs w:val="21"/>
              </w:rPr>
              <w:t>半导体领域研究</w:t>
            </w:r>
          </w:p>
        </w:tc>
        <w:tc>
          <w:tcPr>
            <w:tcW w:w="2706" w:type="dxa"/>
            <w:tcBorders>
              <w:top w:val="nil"/>
              <w:left w:val="single" w:sz="4" w:space="0" w:color="auto"/>
              <w:bottom w:val="single" w:sz="4" w:space="0" w:color="auto"/>
              <w:right w:val="single" w:sz="4" w:space="0" w:color="auto"/>
            </w:tcBorders>
            <w:shd w:val="clear" w:color="auto" w:fill="auto"/>
            <w:vAlign w:val="center"/>
            <w:hideMark/>
          </w:tcPr>
          <w:p w:rsidR="009973D4" w:rsidRPr="002325A0" w:rsidRDefault="009973D4" w:rsidP="006B31C9">
            <w:pPr>
              <w:widowControl/>
              <w:jc w:val="left"/>
              <w:rPr>
                <w:rFonts w:asciiTheme="minorEastAsia" w:hAnsiTheme="minorEastAsia" w:cs="宋体"/>
                <w:kern w:val="0"/>
                <w:szCs w:val="21"/>
              </w:rPr>
            </w:pPr>
            <w:r w:rsidRPr="006976EE">
              <w:rPr>
                <w:rFonts w:asciiTheme="minorEastAsia" w:hAnsiTheme="minorEastAsia" w:cs="宋体" w:hint="eastAsia"/>
                <w:kern w:val="0"/>
                <w:szCs w:val="21"/>
              </w:rPr>
              <w:t>具有</w:t>
            </w:r>
            <w:r w:rsidR="006B31C9">
              <w:rPr>
                <w:rFonts w:asciiTheme="minorEastAsia" w:hAnsiTheme="minorEastAsia" w:cs="宋体" w:hint="eastAsia"/>
                <w:kern w:val="0"/>
                <w:szCs w:val="21"/>
              </w:rPr>
              <w:t>博士学位，具有十年以上工作经历。长期从事半导体相关领域的研究，具有副高级专业技术职称</w:t>
            </w:r>
            <w:r w:rsidR="006B31C9">
              <w:rPr>
                <w:rFonts w:asciiTheme="minorEastAsia" w:hAnsiTheme="minorEastAsia" w:cs="宋体"/>
                <w:kern w:val="0"/>
                <w:szCs w:val="21"/>
              </w:rPr>
              <w:t>。</w:t>
            </w:r>
          </w:p>
        </w:tc>
        <w:tc>
          <w:tcPr>
            <w:tcW w:w="1418" w:type="dxa"/>
            <w:tcBorders>
              <w:top w:val="nil"/>
              <w:left w:val="nil"/>
              <w:bottom w:val="single" w:sz="4" w:space="0" w:color="auto"/>
              <w:right w:val="single" w:sz="4" w:space="0" w:color="auto"/>
            </w:tcBorders>
            <w:shd w:val="clear" w:color="auto" w:fill="auto"/>
            <w:vAlign w:val="center"/>
            <w:hideMark/>
          </w:tcPr>
          <w:p w:rsidR="009973D4" w:rsidRDefault="009973D4" w:rsidP="009973D4">
            <w:pPr>
              <w:widowControl/>
              <w:jc w:val="left"/>
            </w:pPr>
            <w:r>
              <w:rPr>
                <w:rFonts w:hint="eastAsia"/>
              </w:rPr>
              <w:t>陈</w:t>
            </w:r>
            <w:r>
              <w:t>老师：</w:t>
            </w:r>
          </w:p>
          <w:p w:rsidR="009973D4" w:rsidRDefault="006E534F" w:rsidP="009973D4">
            <w:pPr>
              <w:widowControl/>
              <w:jc w:val="left"/>
            </w:pPr>
            <w:hyperlink r:id="rId33" w:history="1">
              <w:r w:rsidR="009973D4" w:rsidRPr="006976EE">
                <w:rPr>
                  <w:rFonts w:asciiTheme="minorEastAsia" w:hAnsiTheme="minorEastAsia" w:cs="宋体"/>
                  <w:kern w:val="0"/>
                  <w:szCs w:val="21"/>
                </w:rPr>
                <w:t>clchen@fjirsm.ac.cn</w:t>
              </w:r>
            </w:hyperlink>
          </w:p>
        </w:tc>
      </w:tr>
    </w:tbl>
    <w:p w:rsidR="00AA0B75" w:rsidRPr="009973D4" w:rsidRDefault="00AA0B75" w:rsidP="00AA0B75">
      <w:pPr>
        <w:pStyle w:val="a5"/>
        <w:ind w:left="360" w:firstLineChars="0" w:firstLine="0"/>
        <w:rPr>
          <w:rFonts w:asciiTheme="minorEastAsia" w:hAnsiTheme="minorEastAsia"/>
          <w:szCs w:val="21"/>
        </w:rPr>
      </w:pPr>
      <w:bookmarkStart w:id="0" w:name="_GoBack"/>
      <w:bookmarkEnd w:id="0"/>
    </w:p>
    <w:sectPr w:rsidR="00AA0B75" w:rsidRPr="009973D4" w:rsidSect="008877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4F" w:rsidRDefault="006E534F" w:rsidP="00EE7741">
      <w:r>
        <w:separator/>
      </w:r>
    </w:p>
  </w:endnote>
  <w:endnote w:type="continuationSeparator" w:id="0">
    <w:p w:rsidR="006E534F" w:rsidRDefault="006E534F" w:rsidP="00EE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4F" w:rsidRDefault="006E534F" w:rsidP="00EE7741">
      <w:r>
        <w:separator/>
      </w:r>
    </w:p>
  </w:footnote>
  <w:footnote w:type="continuationSeparator" w:id="0">
    <w:p w:rsidR="006E534F" w:rsidRDefault="006E534F" w:rsidP="00EE7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61774"/>
    <w:multiLevelType w:val="hybridMultilevel"/>
    <w:tmpl w:val="9D426BA2"/>
    <w:lvl w:ilvl="0" w:tplc="D76A9DBC">
      <w:start w:val="1"/>
      <w:numFmt w:val="japaneseCounting"/>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75"/>
    <w:rsid w:val="0006275B"/>
    <w:rsid w:val="002325A0"/>
    <w:rsid w:val="00324A87"/>
    <w:rsid w:val="00550145"/>
    <w:rsid w:val="006B31C9"/>
    <w:rsid w:val="006E534F"/>
    <w:rsid w:val="008877D3"/>
    <w:rsid w:val="009973D4"/>
    <w:rsid w:val="009C079F"/>
    <w:rsid w:val="00A2366E"/>
    <w:rsid w:val="00AA0B75"/>
    <w:rsid w:val="00AF7808"/>
    <w:rsid w:val="00D0700E"/>
    <w:rsid w:val="00EE7741"/>
    <w:rsid w:val="00F5745A"/>
    <w:rsid w:val="00F70D1C"/>
    <w:rsid w:val="00FB4C31"/>
    <w:rsid w:val="00FD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A91ED4-3DE5-414B-B6C1-DA96D457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B7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AA0B75"/>
    <w:rPr>
      <w:color w:val="0000FF"/>
      <w:u w:val="single"/>
    </w:rPr>
  </w:style>
  <w:style w:type="paragraph" w:styleId="a5">
    <w:name w:val="List Paragraph"/>
    <w:basedOn w:val="a"/>
    <w:uiPriority w:val="34"/>
    <w:qFormat/>
    <w:rsid w:val="00AA0B75"/>
    <w:pPr>
      <w:ind w:firstLineChars="200" w:firstLine="420"/>
    </w:pPr>
  </w:style>
  <w:style w:type="paragraph" w:styleId="a6">
    <w:name w:val="header"/>
    <w:basedOn w:val="a"/>
    <w:link w:val="Char"/>
    <w:uiPriority w:val="99"/>
    <w:unhideWhenUsed/>
    <w:rsid w:val="00EE7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E7741"/>
    <w:rPr>
      <w:sz w:val="18"/>
      <w:szCs w:val="18"/>
    </w:rPr>
  </w:style>
  <w:style w:type="paragraph" w:styleId="a7">
    <w:name w:val="footer"/>
    <w:basedOn w:val="a"/>
    <w:link w:val="Char0"/>
    <w:uiPriority w:val="99"/>
    <w:unhideWhenUsed/>
    <w:rsid w:val="00EE7741"/>
    <w:pPr>
      <w:tabs>
        <w:tab w:val="center" w:pos="4153"/>
        <w:tab w:val="right" w:pos="8306"/>
      </w:tabs>
      <w:snapToGrid w:val="0"/>
      <w:jc w:val="left"/>
    </w:pPr>
    <w:rPr>
      <w:sz w:val="18"/>
      <w:szCs w:val="18"/>
    </w:rPr>
  </w:style>
  <w:style w:type="character" w:customStyle="1" w:styleId="Char0">
    <w:name w:val="页脚 Char"/>
    <w:basedOn w:val="a0"/>
    <w:link w:val="a7"/>
    <w:uiPriority w:val="99"/>
    <w:rsid w:val="00EE77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544197">
      <w:bodyDiv w:val="1"/>
      <w:marLeft w:val="0"/>
      <w:marRight w:val="0"/>
      <w:marTop w:val="0"/>
      <w:marBottom w:val="0"/>
      <w:divBdr>
        <w:top w:val="none" w:sz="0" w:space="0" w:color="auto"/>
        <w:left w:val="none" w:sz="0" w:space="0" w:color="auto"/>
        <w:bottom w:val="none" w:sz="0" w:space="0" w:color="auto"/>
        <w:right w:val="none" w:sz="0" w:space="0" w:color="auto"/>
      </w:divBdr>
      <w:divsChild>
        <w:div w:id="1014454523">
          <w:marLeft w:val="0"/>
          <w:marRight w:val="0"/>
          <w:marTop w:val="0"/>
          <w:marBottom w:val="0"/>
          <w:divBdr>
            <w:top w:val="none" w:sz="0" w:space="0" w:color="auto"/>
            <w:left w:val="none" w:sz="0" w:space="0" w:color="auto"/>
            <w:bottom w:val="none" w:sz="0" w:space="0" w:color="auto"/>
            <w:right w:val="none" w:sz="0" w:space="0" w:color="auto"/>
          </w:divBdr>
          <w:divsChild>
            <w:div w:id="357512451">
              <w:marLeft w:val="180"/>
              <w:marRight w:val="0"/>
              <w:marTop w:val="180"/>
              <w:marBottom w:val="0"/>
              <w:divBdr>
                <w:top w:val="single" w:sz="4" w:space="0" w:color="CCCCCC"/>
                <w:left w:val="single" w:sz="4" w:space="0" w:color="CCCCCC"/>
                <w:bottom w:val="single" w:sz="4" w:space="0" w:color="CCCCCC"/>
                <w:right w:val="single" w:sz="4" w:space="0" w:color="CCCCCC"/>
              </w:divBdr>
              <w:divsChild>
                <w:div w:id="640841994">
                  <w:marLeft w:val="0"/>
                  <w:marRight w:val="0"/>
                  <w:marTop w:val="0"/>
                  <w:marBottom w:val="0"/>
                  <w:divBdr>
                    <w:top w:val="none" w:sz="0" w:space="0" w:color="auto"/>
                    <w:left w:val="none" w:sz="0" w:space="0" w:color="auto"/>
                    <w:bottom w:val="none" w:sz="0" w:space="0" w:color="auto"/>
                    <w:right w:val="none" w:sz="0" w:space="0" w:color="auto"/>
                  </w:divBdr>
                  <w:divsChild>
                    <w:div w:id="10949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huang@fjirsm.ac.cn" TargetMode="External"/><Relationship Id="rId13" Type="http://schemas.openxmlformats.org/officeDocument/2006/relationships/hyperlink" Target="mailto:&#20309;&#38271;&#25391;hezz@fjirsm.ac.cn" TargetMode="External"/><Relationship Id="rId18" Type="http://schemas.openxmlformats.org/officeDocument/2006/relationships/hyperlink" Target="mailto:wangyb@fjirsm.ac.cn" TargetMode="External"/><Relationship Id="rId26" Type="http://schemas.openxmlformats.org/officeDocument/2006/relationships/hyperlink" Target="mailto:shengnan.zou@fjirsm.ac.cn" TargetMode="External"/><Relationship Id="rId3" Type="http://schemas.openxmlformats.org/officeDocument/2006/relationships/settings" Target="settings.xml"/><Relationship Id="rId21" Type="http://schemas.openxmlformats.org/officeDocument/2006/relationships/hyperlink" Target="mailto:&#24352;&#20113;zhangy@fjirsm.ac.cn" TargetMode="External"/><Relationship Id="rId34" Type="http://schemas.openxmlformats.org/officeDocument/2006/relationships/fontTable" Target="fontTable.xml"/><Relationship Id="rId7" Type="http://schemas.openxmlformats.org/officeDocument/2006/relationships/hyperlink" Target="mailto:whuang@fjirsm.ac.cn" TargetMode="External"/><Relationship Id="rId12" Type="http://schemas.openxmlformats.org/officeDocument/2006/relationships/hyperlink" Target="mailto:&#38472;&#23398;&#20803;xchen@fjirsm.ac.cn" TargetMode="External"/><Relationship Id="rId17" Type="http://schemas.openxmlformats.org/officeDocument/2006/relationships/hyperlink" Target="mailto:&#24464;&#21018;gxu@fjirsm.ac.cn" TargetMode="External"/><Relationship Id="rId25" Type="http://schemas.openxmlformats.org/officeDocument/2006/relationships/hyperlink" Target="mailto:shengnan.zou@fjirsm.ac.cn" TargetMode="External"/><Relationship Id="rId33" Type="http://schemas.openxmlformats.org/officeDocument/2006/relationships/hyperlink" Target="https://mail.cstnet.cn/coremail/XT3/pab/view.jsp?sid=LAgMuiwwcaUJSnthCqwwOyAgLwRUNJPE&amp;totalCount=1&amp;view_no=0&amp;puid=166&amp;gid=&amp;pabType=" TargetMode="External"/><Relationship Id="rId2" Type="http://schemas.openxmlformats.org/officeDocument/2006/relationships/styles" Target="styles.xml"/><Relationship Id="rId16" Type="http://schemas.openxmlformats.org/officeDocument/2006/relationships/hyperlink" Target="mailto:&#24464;&#21018;gxu@fjirsm.ac.cn" TargetMode="External"/><Relationship Id="rId20" Type="http://schemas.openxmlformats.org/officeDocument/2006/relationships/hyperlink" Target="mailto:chunsen.li@fjirsm.ac.cn" TargetMode="External"/><Relationship Id="rId29" Type="http://schemas.openxmlformats.org/officeDocument/2006/relationships/hyperlink" Target="mailto:&#26041;&#31435;fangli@fjirsm.ac.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8472;&#23398;&#20803;xchen@fjirsm.ac.cn" TargetMode="External"/><Relationship Id="rId24" Type="http://schemas.openxmlformats.org/officeDocument/2006/relationships/hyperlink" Target="https://mail.cstnet.cn/coremail/XT3/pab/view.jsp?sid=SAMwCTOOfRDPIIuMCLOOELqROpwgfJsf&amp;totalCount=1&amp;view_no=0&amp;puid=7&amp;gid=&amp;pabType=" TargetMode="External"/><Relationship Id="rId32" Type="http://schemas.openxmlformats.org/officeDocument/2006/relationships/hyperlink" Target="mailto:wen.nie@fjirsm.ac.cn" TargetMode="External"/><Relationship Id="rId5" Type="http://schemas.openxmlformats.org/officeDocument/2006/relationships/footnotes" Target="footnotes.xml"/><Relationship Id="rId15" Type="http://schemas.openxmlformats.org/officeDocument/2006/relationships/hyperlink" Target="mailto:&#21556;&#26126;&#29141;wumy@fjirsm.ac.cn" TargetMode="External"/><Relationship Id="rId23" Type="http://schemas.openxmlformats.org/officeDocument/2006/relationships/hyperlink" Target="mailto:&#21016;&#23567;&#40857;liuxl@fjirsm.ac.cn" TargetMode="External"/><Relationship Id="rId28" Type="http://schemas.openxmlformats.org/officeDocument/2006/relationships/hyperlink" Target="mailto:&#26041;&#31435;fangli@fjirsm.ac.cn" TargetMode="External"/><Relationship Id="rId10" Type="http://schemas.openxmlformats.org/officeDocument/2006/relationships/hyperlink" Target="mailto:&#38472;&#23398;&#20803;xchen@fjirsm.ac.cn" TargetMode="External"/><Relationship Id="rId19" Type="http://schemas.openxmlformats.org/officeDocument/2006/relationships/hyperlink" Target="mailto:wangyb@fjirsm.ac.cn" TargetMode="External"/><Relationship Id="rId31" Type="http://schemas.openxmlformats.org/officeDocument/2006/relationships/hyperlink" Target="mailto:chenhao@fjirsm.ac.cn" TargetMode="External"/><Relationship Id="rId4" Type="http://schemas.openxmlformats.org/officeDocument/2006/relationships/webSettings" Target="webSettings.xml"/><Relationship Id="rId9" Type="http://schemas.openxmlformats.org/officeDocument/2006/relationships/hyperlink" Target="mailto:xqfang@fjirsm.ac.cn" TargetMode="External"/><Relationship Id="rId14" Type="http://schemas.openxmlformats.org/officeDocument/2006/relationships/hyperlink" Target="mailto:linqipu@fjirsm.ac.cn" TargetMode="External"/><Relationship Id="rId22" Type="http://schemas.openxmlformats.org/officeDocument/2006/relationships/hyperlink" Target="mailto:&#24352;&#20113;zhangy@fjirsm.ac.cn" TargetMode="External"/><Relationship Id="rId27" Type="http://schemas.openxmlformats.org/officeDocument/2006/relationships/hyperlink" Target="mailto:shengnan.zou@fjirsm.ac.cn" TargetMode="External"/><Relationship Id="rId30" Type="http://schemas.openxmlformats.org/officeDocument/2006/relationships/hyperlink" Target="mailto:&#26041;&#31435;fangli@fjirsm.ac.cn"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1918</Words>
  <Characters>10937</Characters>
  <Application>Microsoft Office Word</Application>
  <DocSecurity>0</DocSecurity>
  <Lines>91</Lines>
  <Paragraphs>25</Paragraphs>
  <ScaleCrop>false</ScaleCrop>
  <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2</cp:revision>
  <dcterms:created xsi:type="dcterms:W3CDTF">2020-09-11T05:32:00Z</dcterms:created>
  <dcterms:modified xsi:type="dcterms:W3CDTF">2020-09-11T05:32:00Z</dcterms:modified>
</cp:coreProperties>
</file>